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8B" w:rsidRPr="00F53BCB" w:rsidRDefault="00DD4B29" w:rsidP="00B70CB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5" w:color="auto"/>
        </w:pBdr>
        <w:shd w:val="clear" w:color="auto" w:fill="E6E6E6"/>
        <w:tabs>
          <w:tab w:val="left" w:pos="4200"/>
        </w:tabs>
        <w:ind w:right="321"/>
        <w:rPr>
          <w:rFonts w:ascii="Calibri" w:hAnsi="Calibri" w:cs="Arial"/>
          <w:smallCaps/>
          <w:sz w:val="32"/>
          <w:szCs w:val="32"/>
        </w:rPr>
      </w:pPr>
      <w:bookmarkStart w:id="0" w:name="_GoBack"/>
      <w:bookmarkEnd w:id="0"/>
      <w:r w:rsidRPr="00F53BCB">
        <w:rPr>
          <w:rFonts w:ascii="Calibri" w:hAnsi="Calibri" w:cs="Arial"/>
          <w:b/>
          <w:smallCaps/>
          <w:sz w:val="32"/>
          <w:szCs w:val="32"/>
        </w:rPr>
        <w:t>LWT</w:t>
      </w:r>
      <w:r w:rsidRPr="00F53BCB">
        <w:rPr>
          <w:rFonts w:ascii="Calibri" w:hAnsi="Calibri" w:cs="Arial"/>
          <w:smallCaps/>
          <w:sz w:val="32"/>
          <w:szCs w:val="32"/>
        </w:rPr>
        <w:t xml:space="preserve"> </w:t>
      </w:r>
      <w:r w:rsidR="002F762C" w:rsidRPr="00F53BCB">
        <w:rPr>
          <w:rFonts w:ascii="Calibri" w:hAnsi="Calibri" w:cs="Arial"/>
          <w:smallCaps/>
          <w:sz w:val="32"/>
          <w:szCs w:val="32"/>
        </w:rPr>
        <w:t xml:space="preserve">           </w:t>
      </w:r>
      <w:r w:rsidR="00B76DD2" w:rsidRPr="00F53BCB">
        <w:rPr>
          <w:rFonts w:ascii="Calibri" w:hAnsi="Calibri" w:cs="Arial"/>
          <w:smallCaps/>
          <w:sz w:val="32"/>
          <w:szCs w:val="32"/>
        </w:rPr>
        <w:t>Directe instructie</w:t>
      </w:r>
    </w:p>
    <w:p w:rsidR="00DD4B29" w:rsidRPr="00F53BCB" w:rsidRDefault="00DD4B29" w:rsidP="005F448B">
      <w:pPr>
        <w:rPr>
          <w:rFonts w:ascii="Calibri" w:hAnsi="Calibri" w:cs="Arial"/>
          <w:i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302"/>
      </w:tblGrid>
      <w:tr w:rsidR="005F448B" w:rsidRPr="00F53BCB" w:rsidTr="00E54958">
        <w:tc>
          <w:tcPr>
            <w:tcW w:w="1526" w:type="dxa"/>
            <w:shd w:val="clear" w:color="auto" w:fill="F3F3F3"/>
            <w:tcMar>
              <w:top w:w="85" w:type="dxa"/>
              <w:bottom w:w="57" w:type="dxa"/>
            </w:tcMar>
          </w:tcPr>
          <w:p w:rsidR="005F448B" w:rsidRPr="00F53BCB" w:rsidRDefault="005F448B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F53BCB">
              <w:rPr>
                <w:rFonts w:ascii="Calibri" w:hAnsi="Calibri" w:cs="Arial"/>
                <w:b/>
                <w:sz w:val="22"/>
                <w:szCs w:val="22"/>
              </w:rPr>
              <w:br w:type="page"/>
              <w:t>Titel</w:t>
            </w:r>
          </w:p>
        </w:tc>
        <w:tc>
          <w:tcPr>
            <w:tcW w:w="8302" w:type="dxa"/>
            <w:shd w:val="clear" w:color="auto" w:fill="auto"/>
            <w:tcMar>
              <w:top w:w="85" w:type="dxa"/>
              <w:bottom w:w="57" w:type="dxa"/>
            </w:tcMar>
          </w:tcPr>
          <w:p w:rsidR="005F448B" w:rsidRPr="00F53BCB" w:rsidRDefault="00B76DD2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F53BCB">
              <w:rPr>
                <w:rFonts w:ascii="Calibri" w:hAnsi="Calibri" w:cs="Arial"/>
                <w:b/>
                <w:sz w:val="22"/>
                <w:szCs w:val="22"/>
              </w:rPr>
              <w:t>Directie instructie</w:t>
            </w:r>
          </w:p>
        </w:tc>
      </w:tr>
      <w:tr w:rsidR="005F448B" w:rsidRPr="00F53BCB" w:rsidTr="00E54958">
        <w:tc>
          <w:tcPr>
            <w:tcW w:w="1526" w:type="dxa"/>
            <w:shd w:val="clear" w:color="auto" w:fill="F3F3F3"/>
            <w:tcMar>
              <w:top w:w="85" w:type="dxa"/>
              <w:bottom w:w="57" w:type="dxa"/>
            </w:tcMar>
          </w:tcPr>
          <w:p w:rsidR="005F448B" w:rsidRPr="00F53BCB" w:rsidRDefault="005F448B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F53BCB">
              <w:rPr>
                <w:rFonts w:ascii="Calibri" w:hAnsi="Calibri" w:cs="Arial"/>
                <w:b/>
                <w:sz w:val="22"/>
                <w:szCs w:val="22"/>
              </w:rPr>
              <w:t>Korte samenvatting</w:t>
            </w:r>
          </w:p>
        </w:tc>
        <w:tc>
          <w:tcPr>
            <w:tcW w:w="8302" w:type="dxa"/>
            <w:shd w:val="clear" w:color="auto" w:fill="auto"/>
            <w:tcMar>
              <w:top w:w="85" w:type="dxa"/>
              <w:bottom w:w="57" w:type="dxa"/>
            </w:tcMar>
          </w:tcPr>
          <w:p w:rsidR="005F448B" w:rsidRPr="00F53BCB" w:rsidRDefault="00063CA3" w:rsidP="00E54958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 xml:space="preserve">In het boek </w:t>
            </w:r>
            <w:r w:rsidRPr="00F53BCB">
              <w:rPr>
                <w:rFonts w:ascii="Calibri" w:hAnsi="Calibri" w:cs="Arial"/>
                <w:i/>
                <w:sz w:val="22"/>
                <w:szCs w:val="22"/>
              </w:rPr>
              <w:t xml:space="preserve">Effectief leren 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van Ebbens staan de lesfasen van het directe instructiemodel beschreven. Samen met je </w:t>
            </w:r>
            <w:r w:rsidR="00E54958" w:rsidRPr="00F53BCB">
              <w:rPr>
                <w:rFonts w:ascii="Calibri" w:hAnsi="Calibri" w:cs="Arial"/>
                <w:sz w:val="22"/>
                <w:szCs w:val="22"/>
              </w:rPr>
              <w:t>werkplekbegeleider (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="00E54958" w:rsidRPr="00F53BCB">
              <w:rPr>
                <w:rFonts w:ascii="Calibri" w:hAnsi="Calibri" w:cs="Arial"/>
                <w:sz w:val="22"/>
                <w:szCs w:val="22"/>
              </w:rPr>
              <w:t>)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kies je een lesfase uit waar je mee gaat oefenen. Je bereidt deze fase extra goed voor en voert hem uit. 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observeert specifiek op deze fase. Heb je een bepaalde fase onder de knie, kun je er voor kiezen je focus naar een andere fase te verleggen. </w:t>
            </w:r>
          </w:p>
        </w:tc>
      </w:tr>
      <w:tr w:rsidR="005F448B" w:rsidRPr="00F53BCB" w:rsidTr="00E54958">
        <w:tc>
          <w:tcPr>
            <w:tcW w:w="1526" w:type="dxa"/>
            <w:shd w:val="clear" w:color="auto" w:fill="F3F3F3"/>
            <w:tcMar>
              <w:top w:w="85" w:type="dxa"/>
              <w:bottom w:w="57" w:type="dxa"/>
            </w:tcMar>
          </w:tcPr>
          <w:p w:rsidR="005F448B" w:rsidRPr="00F53BCB" w:rsidRDefault="005F448B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F53BCB">
              <w:rPr>
                <w:rFonts w:ascii="Calibri" w:hAnsi="Calibri" w:cs="Arial"/>
                <w:b/>
                <w:sz w:val="22"/>
                <w:szCs w:val="22"/>
              </w:rPr>
              <w:t>Kader</w:t>
            </w:r>
          </w:p>
        </w:tc>
        <w:tc>
          <w:tcPr>
            <w:tcW w:w="8302" w:type="dxa"/>
            <w:shd w:val="clear" w:color="auto" w:fill="auto"/>
            <w:tcMar>
              <w:top w:w="85" w:type="dxa"/>
              <w:bottom w:w="57" w:type="dxa"/>
            </w:tcMar>
          </w:tcPr>
          <w:p w:rsidR="00A15E96" w:rsidRPr="00F53BCB" w:rsidRDefault="00B76DD2" w:rsidP="004621AF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>Lesgeven is niet eenvoudig</w:t>
            </w:r>
            <w:r w:rsidR="00D55F85" w:rsidRPr="00F53BCB">
              <w:rPr>
                <w:rFonts w:ascii="Calibri" w:hAnsi="Calibri" w:cs="Arial"/>
                <w:sz w:val="22"/>
                <w:szCs w:val="22"/>
              </w:rPr>
              <w:t xml:space="preserve">, er komt erg veel bij kijken. </w:t>
            </w:r>
            <w:r w:rsidR="00C83B0E" w:rsidRPr="00F53BCB">
              <w:rPr>
                <w:rFonts w:ascii="Calibri" w:hAnsi="Calibri" w:cs="Arial"/>
                <w:sz w:val="22"/>
                <w:szCs w:val="22"/>
              </w:rPr>
              <w:t xml:space="preserve">Een goede structuur van de les geeft </w:t>
            </w:r>
            <w:r w:rsidR="00D55F85" w:rsidRPr="00F53BCB">
              <w:rPr>
                <w:rFonts w:ascii="Calibri" w:hAnsi="Calibri" w:cs="Arial"/>
                <w:sz w:val="22"/>
                <w:szCs w:val="22"/>
              </w:rPr>
              <w:t xml:space="preserve">veel houvast, voor de docent én voor de leerling. </w:t>
            </w:r>
            <w:r w:rsidR="00063CA3" w:rsidRPr="00F53BCB">
              <w:rPr>
                <w:rFonts w:ascii="Calibri" w:hAnsi="Calibri" w:cs="Arial"/>
                <w:sz w:val="22"/>
                <w:szCs w:val="22"/>
              </w:rPr>
              <w:t xml:space="preserve">Het brengt duidelijkheid en rust in je les. </w:t>
            </w:r>
            <w:r w:rsidR="00D55F85" w:rsidRPr="00F53BCB">
              <w:rPr>
                <w:rFonts w:ascii="Calibri" w:hAnsi="Calibri" w:cs="Arial"/>
                <w:sz w:val="22"/>
                <w:szCs w:val="22"/>
              </w:rPr>
              <w:t xml:space="preserve">De lesfasen die in het boek </w:t>
            </w:r>
            <w:r w:rsidR="00D55F85" w:rsidRPr="00F53BCB">
              <w:rPr>
                <w:rFonts w:ascii="Calibri" w:hAnsi="Calibri" w:cs="Arial"/>
                <w:i/>
                <w:sz w:val="22"/>
                <w:szCs w:val="22"/>
              </w:rPr>
              <w:t>Effectief leren</w:t>
            </w:r>
            <w:r w:rsidR="00D55F85" w:rsidRPr="00F53BCB">
              <w:rPr>
                <w:rFonts w:ascii="Calibri" w:hAnsi="Calibri" w:cs="Arial"/>
                <w:sz w:val="22"/>
                <w:szCs w:val="22"/>
              </w:rPr>
              <w:t xml:space="preserve"> van Ebbens staan beschreven kunnen je helpen meer structuur in je les</w:t>
            </w:r>
            <w:r w:rsidR="00063CA3" w:rsidRPr="00F53BCB">
              <w:rPr>
                <w:rFonts w:ascii="Calibri" w:hAnsi="Calibri" w:cs="Arial"/>
                <w:sz w:val="22"/>
                <w:szCs w:val="22"/>
              </w:rPr>
              <w:t>sen</w:t>
            </w:r>
            <w:r w:rsidR="00D55F85" w:rsidRPr="00F53BCB">
              <w:rPr>
                <w:rFonts w:ascii="Calibri" w:hAnsi="Calibri" w:cs="Arial"/>
                <w:sz w:val="22"/>
                <w:szCs w:val="22"/>
              </w:rPr>
              <w:t xml:space="preserve"> aan te brengen. </w:t>
            </w:r>
          </w:p>
        </w:tc>
      </w:tr>
      <w:tr w:rsidR="005F448B" w:rsidRPr="00F53BCB" w:rsidTr="00E54958">
        <w:tc>
          <w:tcPr>
            <w:tcW w:w="1526" w:type="dxa"/>
            <w:shd w:val="clear" w:color="auto" w:fill="F3F3F3"/>
            <w:tcMar>
              <w:top w:w="85" w:type="dxa"/>
              <w:bottom w:w="57" w:type="dxa"/>
            </w:tcMar>
          </w:tcPr>
          <w:p w:rsidR="005F448B" w:rsidRPr="00F53BCB" w:rsidRDefault="005F448B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b/>
                <w:sz w:val="22"/>
                <w:szCs w:val="22"/>
              </w:rPr>
              <w:t>Instructie</w:t>
            </w:r>
          </w:p>
          <w:p w:rsidR="005F448B" w:rsidRPr="00F53BCB" w:rsidRDefault="005F448B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302" w:type="dxa"/>
            <w:shd w:val="clear" w:color="auto" w:fill="auto"/>
            <w:tcMar>
              <w:top w:w="85" w:type="dxa"/>
              <w:bottom w:w="57" w:type="dxa"/>
            </w:tcMar>
          </w:tcPr>
          <w:p w:rsidR="00D55F85" w:rsidRPr="00F53BCB" w:rsidRDefault="00D55F85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t>ORIENTEREN</w:t>
            </w:r>
          </w:p>
          <w:p w:rsidR="00A15E96" w:rsidRPr="00F53BCB" w:rsidRDefault="00D55F85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 xml:space="preserve">Lees hoofdstuk </w:t>
            </w:r>
            <w:r w:rsidR="00063CA3" w:rsidRPr="00F53BCB">
              <w:rPr>
                <w:rFonts w:ascii="Calibri" w:hAnsi="Calibri" w:cs="Arial"/>
                <w:sz w:val="22"/>
                <w:szCs w:val="22"/>
              </w:rPr>
              <w:t>1 en 2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van het boek </w:t>
            </w:r>
            <w:r w:rsidRPr="00F53BCB">
              <w:rPr>
                <w:rFonts w:ascii="Calibri" w:hAnsi="Calibri" w:cs="Arial"/>
                <w:i/>
                <w:sz w:val="22"/>
                <w:szCs w:val="22"/>
              </w:rPr>
              <w:t>Effectief Leren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van Ebbens. Zorg dat je de 6 lesfasen van het directe i</w:t>
            </w:r>
            <w:r w:rsidR="00063CA3" w:rsidRPr="00F53BCB">
              <w:rPr>
                <w:rFonts w:ascii="Calibri" w:hAnsi="Calibri" w:cs="Arial"/>
                <w:sz w:val="22"/>
                <w:szCs w:val="22"/>
              </w:rPr>
              <w:t xml:space="preserve">nstructiemodel kunt beschrijven en bespreek ze met 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="00063CA3" w:rsidRPr="00F53BCB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B14420" w:rsidRPr="00F53BCB" w:rsidRDefault="00D55F85" w:rsidP="004621AF">
            <w:pPr>
              <w:tabs>
                <w:tab w:val="left" w:pos="3124"/>
              </w:tabs>
              <w:spacing w:before="120" w:line="264" w:lineRule="auto"/>
              <w:rPr>
                <w:rFonts w:ascii="Calibri" w:hAnsi="Calibri" w:cs="Arial"/>
                <w:sz w:val="20"/>
                <w:szCs w:val="20"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t>FOCUSSEN</w:t>
            </w:r>
          </w:p>
          <w:p w:rsidR="00B14420" w:rsidRPr="00F53BCB" w:rsidRDefault="00A36664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 xml:space="preserve">Geef een les en laat 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tijdens d</w:t>
            </w:r>
            <w:r w:rsidR="00063CA3" w:rsidRPr="00F53BCB">
              <w:rPr>
                <w:rFonts w:ascii="Calibri" w:hAnsi="Calibri" w:cs="Arial"/>
                <w:sz w:val="22"/>
                <w:szCs w:val="22"/>
              </w:rPr>
              <w:t>i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e les het </w:t>
            </w:r>
            <w:r w:rsidR="00063CA3" w:rsidRPr="00F53BCB">
              <w:rPr>
                <w:rFonts w:ascii="Calibri" w:hAnsi="Calibri" w:cs="Arial"/>
                <w:sz w:val="22"/>
                <w:szCs w:val="22"/>
              </w:rPr>
              <w:t>o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bservatiemodel </w:t>
            </w:r>
            <w:r w:rsidRPr="00F53BCB">
              <w:rPr>
                <w:rFonts w:ascii="Calibri" w:hAnsi="Calibri" w:cs="Arial"/>
                <w:i/>
                <w:sz w:val="22"/>
                <w:szCs w:val="22"/>
              </w:rPr>
              <w:t>Lesfasen directe instructie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invullen. </w:t>
            </w:r>
            <w:r w:rsidR="00101D7A" w:rsidRPr="00F53BCB">
              <w:rPr>
                <w:rFonts w:ascii="Calibri" w:hAnsi="Calibri" w:cs="Arial"/>
                <w:sz w:val="22"/>
                <w:szCs w:val="22"/>
              </w:rPr>
              <w:t xml:space="preserve">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="00101D7A" w:rsidRPr="00F53BCB">
              <w:rPr>
                <w:rFonts w:ascii="Calibri" w:hAnsi="Calibri" w:cs="Arial"/>
                <w:sz w:val="22"/>
                <w:szCs w:val="22"/>
              </w:rPr>
              <w:t xml:space="preserve"> bekijkt of hij de lesfasen in jouw les herkent. Hij beschrijft hoe je vormgeeft aan deze fasen en de overgangen tussen de fasen.</w:t>
            </w:r>
          </w:p>
          <w:p w:rsidR="00A36664" w:rsidRPr="00F53BCB" w:rsidRDefault="00A36664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 xml:space="preserve">Kies </w:t>
            </w:r>
            <w:r w:rsidR="0061416A" w:rsidRPr="00F53BCB">
              <w:rPr>
                <w:rFonts w:ascii="Calibri" w:hAnsi="Calibri" w:cs="Arial"/>
                <w:sz w:val="22"/>
                <w:szCs w:val="22"/>
              </w:rPr>
              <w:t xml:space="preserve">samen met 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="0061416A" w:rsidRPr="00F53BC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53BCB">
              <w:rPr>
                <w:rFonts w:ascii="Calibri" w:hAnsi="Calibri" w:cs="Arial"/>
                <w:sz w:val="22"/>
                <w:szCs w:val="22"/>
              </w:rPr>
              <w:t>aan de hand van deze observatie en je eigen ervaringen één lesfase uit waarop je je wilt focussen. Lees nog eens goed na wat Ebbens over deze fase vertelt.</w:t>
            </w:r>
            <w:r w:rsidR="00913F0B" w:rsidRPr="00F53BCB">
              <w:rPr>
                <w:rFonts w:ascii="Calibri" w:hAnsi="Calibri" w:cs="Arial"/>
                <w:sz w:val="22"/>
                <w:szCs w:val="22"/>
              </w:rPr>
              <w:t xml:space="preserve"> Je kunt er ook voor kiezen om te focussen op de faseovergangen.</w:t>
            </w:r>
          </w:p>
          <w:p w:rsidR="00A76DB2" w:rsidRPr="00F53BCB" w:rsidRDefault="00D55F85" w:rsidP="004621AF">
            <w:pPr>
              <w:tabs>
                <w:tab w:val="left" w:pos="3124"/>
              </w:tabs>
              <w:spacing w:before="120" w:line="264" w:lineRule="auto"/>
              <w:rPr>
                <w:rFonts w:ascii="Calibri" w:hAnsi="Calibri" w:cs="Arial"/>
                <w:sz w:val="20"/>
                <w:szCs w:val="20"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t>DOEN</w:t>
            </w:r>
          </w:p>
          <w:p w:rsidR="00A76DB2" w:rsidRPr="00F53BCB" w:rsidRDefault="00A36664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>Bereid een les voor waarbij je speciale aandacht schenkt aan de door jou gekozen lesfase</w:t>
            </w:r>
            <w:r w:rsidR="00913F0B" w:rsidRPr="00F53BCB">
              <w:rPr>
                <w:rFonts w:ascii="Calibri" w:hAnsi="Calibri" w:cs="Arial"/>
                <w:sz w:val="22"/>
                <w:szCs w:val="22"/>
              </w:rPr>
              <w:t>(overgangen)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. Bespreek met 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hoe je deze fase</w:t>
            </w:r>
            <w:r w:rsidR="00913F0B" w:rsidRPr="00F53BCB">
              <w:rPr>
                <w:rFonts w:ascii="Calibri" w:hAnsi="Calibri" w:cs="Arial"/>
                <w:sz w:val="22"/>
                <w:szCs w:val="22"/>
              </w:rPr>
              <w:t>(overgangen)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gaat inrichten en waarom je dat zo wilt doen. </w:t>
            </w:r>
            <w:r w:rsidR="00B70CB2" w:rsidRPr="00F53BCB">
              <w:rPr>
                <w:rFonts w:ascii="Calibri" w:hAnsi="Calibri" w:cs="Arial"/>
                <w:sz w:val="22"/>
                <w:szCs w:val="22"/>
              </w:rPr>
              <w:t>Betrek hierbij de theorie uit Ebbens.</w:t>
            </w:r>
          </w:p>
          <w:p w:rsidR="00A36664" w:rsidRPr="00F53BCB" w:rsidRDefault="00A36664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 xml:space="preserve">Geef de les en laat 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het observatiemodel dat hoort </w:t>
            </w:r>
            <w:r w:rsidR="00063CA3" w:rsidRPr="00F53BCB">
              <w:rPr>
                <w:rFonts w:ascii="Calibri" w:hAnsi="Calibri" w:cs="Arial"/>
                <w:sz w:val="22"/>
                <w:szCs w:val="22"/>
              </w:rPr>
              <w:t xml:space="preserve">bij 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de door jou gekozen fase </w:t>
            </w:r>
            <w:r w:rsidR="00101D7A" w:rsidRPr="00F53BCB">
              <w:rPr>
                <w:rFonts w:ascii="Calibri" w:hAnsi="Calibri" w:cs="Arial"/>
                <w:sz w:val="22"/>
                <w:szCs w:val="22"/>
              </w:rPr>
              <w:t xml:space="preserve">zo concreet en specifiek mogelijk </w:t>
            </w:r>
            <w:r w:rsidRPr="00F53BCB">
              <w:rPr>
                <w:rFonts w:ascii="Calibri" w:hAnsi="Calibri" w:cs="Arial"/>
                <w:sz w:val="22"/>
                <w:szCs w:val="22"/>
              </w:rPr>
              <w:t>invullen.</w:t>
            </w:r>
            <w:r w:rsidR="00101D7A" w:rsidRPr="00F53BC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13F0B" w:rsidRPr="00F53BCB">
              <w:rPr>
                <w:rFonts w:ascii="Calibri" w:hAnsi="Calibri" w:cs="Arial"/>
                <w:sz w:val="22"/>
                <w:szCs w:val="22"/>
              </w:rPr>
              <w:t xml:space="preserve">Focus je op de lesovergangen, gebruik dan weer het observatiemodel </w:t>
            </w:r>
            <w:r w:rsidR="00913F0B" w:rsidRPr="00F53BCB">
              <w:rPr>
                <w:rFonts w:ascii="Calibri" w:hAnsi="Calibri" w:cs="Arial"/>
                <w:i/>
                <w:sz w:val="22"/>
                <w:szCs w:val="22"/>
              </w:rPr>
              <w:t>Lesfasen directe instructie</w:t>
            </w:r>
            <w:r w:rsidR="00913F0B" w:rsidRPr="00F53BCB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EF0B2F" w:rsidRPr="00F53BCB" w:rsidRDefault="00D55F85" w:rsidP="004621AF">
            <w:pPr>
              <w:tabs>
                <w:tab w:val="left" w:pos="3124"/>
              </w:tabs>
              <w:spacing w:before="120" w:line="264" w:lineRule="auto"/>
              <w:rPr>
                <w:rFonts w:ascii="Calibri" w:hAnsi="Calibri" w:cs="Arial"/>
                <w:sz w:val="20"/>
                <w:szCs w:val="20"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t>REFLECTEREN</w:t>
            </w:r>
          </w:p>
          <w:p w:rsidR="00B70CB2" w:rsidRPr="00F53BCB" w:rsidRDefault="00A36664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>Reflecteer aan de hand van je eigen ervaringen op de uitvoering van de door jou gekozen lesfase</w:t>
            </w:r>
            <w:r w:rsidR="00913F0B" w:rsidRPr="00F53BCB">
              <w:rPr>
                <w:rFonts w:ascii="Calibri" w:hAnsi="Calibri" w:cs="Arial"/>
                <w:sz w:val="22"/>
                <w:szCs w:val="22"/>
              </w:rPr>
              <w:t>(overgangen)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. Ben je tevreden </w:t>
            </w:r>
            <w:r w:rsidR="00913F0B" w:rsidRPr="00F53BCB">
              <w:rPr>
                <w:rFonts w:ascii="Calibri" w:hAnsi="Calibri" w:cs="Arial"/>
                <w:sz w:val="22"/>
                <w:szCs w:val="22"/>
              </w:rPr>
              <w:t>over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het verloop van deze fase</w:t>
            </w:r>
            <w:r w:rsidR="00913F0B" w:rsidRPr="00F53BCB">
              <w:rPr>
                <w:rFonts w:ascii="Calibri" w:hAnsi="Calibri" w:cs="Arial"/>
                <w:sz w:val="22"/>
                <w:szCs w:val="22"/>
              </w:rPr>
              <w:t>(overgangen)</w:t>
            </w:r>
            <w:r w:rsidRPr="00F53BCB">
              <w:rPr>
                <w:rFonts w:ascii="Calibri" w:hAnsi="Calibri" w:cs="Arial"/>
                <w:sz w:val="22"/>
                <w:szCs w:val="22"/>
              </w:rPr>
              <w:t>? Wat ging goed en wat verdient nog aandacht?</w:t>
            </w:r>
            <w:r w:rsidR="0061416A" w:rsidRPr="00F53BC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01D7A" w:rsidRPr="00F53BCB">
              <w:rPr>
                <w:rFonts w:ascii="Calibri" w:hAnsi="Calibri" w:cs="Arial"/>
                <w:sz w:val="22"/>
                <w:szCs w:val="22"/>
              </w:rPr>
              <w:t xml:space="preserve">Denk hierbij bijvoorbeeld aan je tijdsplanning en het effect van jouw handelen op de leerlingen. Was je gedrag effectief? </w:t>
            </w:r>
          </w:p>
          <w:p w:rsidR="00101D7A" w:rsidRPr="00F53BCB" w:rsidRDefault="00101D7A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>Sluit je reflectie af met een voor jou belangrijke praktijkregel.</w:t>
            </w:r>
          </w:p>
          <w:p w:rsidR="00232E27" w:rsidRPr="00F53BCB" w:rsidRDefault="0061416A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 xml:space="preserve">Bespreek </w:t>
            </w:r>
            <w:r w:rsidR="00101D7A" w:rsidRPr="00F53BCB">
              <w:rPr>
                <w:rFonts w:ascii="Calibri" w:hAnsi="Calibri" w:cs="Arial"/>
                <w:sz w:val="22"/>
                <w:szCs w:val="22"/>
              </w:rPr>
              <w:t>je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reflectie met 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en </w:t>
            </w:r>
            <w:r w:rsidR="00101D7A" w:rsidRPr="00F53BCB">
              <w:rPr>
                <w:rFonts w:ascii="Calibri" w:hAnsi="Calibri" w:cs="Arial"/>
                <w:sz w:val="22"/>
                <w:szCs w:val="22"/>
              </w:rPr>
              <w:t xml:space="preserve">vergelijk daarbij jouw eigen ervaringen met de observaties van 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="00101D7A" w:rsidRPr="00F53BCB">
              <w:rPr>
                <w:rFonts w:ascii="Calibri" w:hAnsi="Calibri" w:cs="Arial"/>
                <w:sz w:val="22"/>
                <w:szCs w:val="22"/>
              </w:rPr>
              <w:t>. Pas naar aanleiding van dit gesprek je p</w:t>
            </w:r>
            <w:r w:rsidRPr="00F53BCB">
              <w:rPr>
                <w:rFonts w:ascii="Calibri" w:hAnsi="Calibri" w:cs="Arial"/>
                <w:sz w:val="22"/>
                <w:szCs w:val="22"/>
              </w:rPr>
              <w:t>raktijkregel</w:t>
            </w:r>
            <w:r w:rsidR="00101D7A" w:rsidRPr="00F53BCB">
              <w:rPr>
                <w:rFonts w:ascii="Calibri" w:hAnsi="Calibri" w:cs="Arial"/>
                <w:sz w:val="22"/>
                <w:szCs w:val="22"/>
              </w:rPr>
              <w:t>(s) eventueel aan.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A81227" w:rsidRPr="00F53BCB" w:rsidRDefault="00A81227" w:rsidP="004621AF">
            <w:pPr>
              <w:tabs>
                <w:tab w:val="left" w:pos="3124"/>
              </w:tabs>
              <w:spacing w:before="120" w:line="264" w:lineRule="auto"/>
              <w:rPr>
                <w:rFonts w:ascii="Calibri" w:hAnsi="Calibri" w:cs="Arial"/>
                <w:sz w:val="20"/>
                <w:szCs w:val="20"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t>NOG EEN KEER</w:t>
            </w:r>
          </w:p>
          <w:p w:rsidR="000123C2" w:rsidRPr="00F53BCB" w:rsidRDefault="00A36664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>Bereid nogmaals een les voor met de focus op de betreffende fase</w:t>
            </w:r>
            <w:r w:rsidR="00913F0B" w:rsidRPr="00F53BCB">
              <w:rPr>
                <w:rFonts w:ascii="Calibri" w:hAnsi="Calibri" w:cs="Arial"/>
                <w:sz w:val="22"/>
                <w:szCs w:val="22"/>
              </w:rPr>
              <w:t>(overgangen)</w:t>
            </w:r>
            <w:r w:rsidR="0061416A" w:rsidRPr="00F53BCB">
              <w:rPr>
                <w:rFonts w:ascii="Calibri" w:hAnsi="Calibri" w:cs="Arial"/>
                <w:sz w:val="22"/>
                <w:szCs w:val="22"/>
              </w:rPr>
              <w:t>. H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oud hierbij rekening met de aandachtspunten die voortkwamen uit je eerste les. </w:t>
            </w:r>
            <w:r w:rsidR="0061416A" w:rsidRPr="00F53BCB">
              <w:rPr>
                <w:rFonts w:ascii="Calibri" w:hAnsi="Calibri" w:cs="Arial"/>
                <w:sz w:val="22"/>
                <w:szCs w:val="22"/>
              </w:rPr>
              <w:t>Probeer je praktijkregel in praktijk te brengen.</w:t>
            </w:r>
          </w:p>
          <w:p w:rsidR="00A36664" w:rsidRPr="00F53BCB" w:rsidRDefault="00A36664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 xml:space="preserve">Geef ook deze les en laat 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weer observeren met het juiste model.</w:t>
            </w:r>
          </w:p>
          <w:p w:rsidR="00E54958" w:rsidRPr="00F53BCB" w:rsidRDefault="00E54958" w:rsidP="004621AF">
            <w:pPr>
              <w:tabs>
                <w:tab w:val="left" w:pos="3124"/>
              </w:tabs>
              <w:spacing w:before="120" w:line="264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E54958" w:rsidRPr="00F53BCB" w:rsidRDefault="00E54958" w:rsidP="004621AF">
            <w:pPr>
              <w:tabs>
                <w:tab w:val="left" w:pos="3124"/>
              </w:tabs>
              <w:spacing w:before="120" w:line="264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61D0F" w:rsidRPr="00F53BCB" w:rsidRDefault="00D55F85" w:rsidP="004621AF">
            <w:pPr>
              <w:tabs>
                <w:tab w:val="left" w:pos="3124"/>
              </w:tabs>
              <w:spacing w:before="120" w:line="264" w:lineRule="auto"/>
              <w:rPr>
                <w:rFonts w:ascii="Calibri" w:hAnsi="Calibri" w:cs="Arial"/>
                <w:sz w:val="20"/>
                <w:szCs w:val="20"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lastRenderedPageBreak/>
              <w:t>VOLGENDE FASE?</w:t>
            </w:r>
          </w:p>
          <w:p w:rsidR="00A36664" w:rsidRPr="00F53BCB" w:rsidRDefault="00A36664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>Reflecteer ook nu weer op de gekozen fase</w:t>
            </w:r>
            <w:r w:rsidR="00913F0B" w:rsidRPr="00F53BCB">
              <w:rPr>
                <w:rFonts w:ascii="Calibri" w:hAnsi="Calibri" w:cs="Arial"/>
                <w:sz w:val="22"/>
                <w:szCs w:val="22"/>
              </w:rPr>
              <w:t>(overgangen)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en bepaal of je tevreden bent met het resultaat. </w:t>
            </w:r>
            <w:r w:rsidR="00913F0B" w:rsidRPr="00F53BCB">
              <w:rPr>
                <w:rFonts w:ascii="Calibri" w:hAnsi="Calibri" w:cs="Arial"/>
                <w:sz w:val="22"/>
                <w:szCs w:val="22"/>
              </w:rPr>
              <w:t>Leidt dit tot een bijstelling of aanvulling op je praktijkregel(s)?</w:t>
            </w:r>
            <w:r w:rsidR="00063CA3" w:rsidRPr="00F53BCB">
              <w:rPr>
                <w:rFonts w:ascii="Calibri" w:hAnsi="Calibri" w:cs="Arial"/>
                <w:sz w:val="22"/>
                <w:szCs w:val="22"/>
              </w:rPr>
              <w:t xml:space="preserve"> Bespreek je reflectie met 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="00B70CB2" w:rsidRPr="00F53BCB">
              <w:rPr>
                <w:rFonts w:ascii="Calibri" w:hAnsi="Calibri" w:cs="Arial"/>
                <w:sz w:val="22"/>
                <w:szCs w:val="22"/>
              </w:rPr>
              <w:t xml:space="preserve"> en betrek hierbij zijn observatie</w:t>
            </w:r>
            <w:r w:rsidR="00063CA3" w:rsidRPr="00F53BCB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C61D0F" w:rsidRPr="00F53BCB" w:rsidRDefault="00A36664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 xml:space="preserve">Je zou nu nog een les kunnen focussen op dezelfde </w:t>
            </w:r>
            <w:r w:rsidR="00063CA3" w:rsidRPr="00F53BCB">
              <w:rPr>
                <w:rFonts w:ascii="Calibri" w:hAnsi="Calibri" w:cs="Arial"/>
                <w:sz w:val="22"/>
                <w:szCs w:val="22"/>
              </w:rPr>
              <w:t>les</w:t>
            </w:r>
            <w:r w:rsidRPr="00F53BCB">
              <w:rPr>
                <w:rFonts w:ascii="Calibri" w:hAnsi="Calibri" w:cs="Arial"/>
                <w:sz w:val="22"/>
                <w:szCs w:val="22"/>
              </w:rPr>
              <w:t>fase</w:t>
            </w:r>
            <w:r w:rsidR="00913F0B" w:rsidRPr="00F53BCB">
              <w:rPr>
                <w:rFonts w:ascii="Calibri" w:hAnsi="Calibri" w:cs="Arial"/>
                <w:sz w:val="22"/>
                <w:szCs w:val="22"/>
              </w:rPr>
              <w:t>(overgangen)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. Als jij en 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al tevreden zijn over het resultaat kun je ook overstappen naar een andere fase. </w:t>
            </w:r>
          </w:p>
          <w:p w:rsidR="00A36664" w:rsidRPr="00F53BCB" w:rsidRDefault="00A36664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>Voer dan opnieuw de bovenstaande stappen uit.</w:t>
            </w:r>
          </w:p>
        </w:tc>
      </w:tr>
      <w:tr w:rsidR="005F448B" w:rsidRPr="00F53BCB" w:rsidTr="00E54958">
        <w:tc>
          <w:tcPr>
            <w:tcW w:w="1526" w:type="dxa"/>
            <w:shd w:val="clear" w:color="auto" w:fill="F3F3F3"/>
            <w:tcMar>
              <w:top w:w="85" w:type="dxa"/>
              <w:bottom w:w="57" w:type="dxa"/>
            </w:tcMar>
          </w:tcPr>
          <w:p w:rsidR="005F448B" w:rsidRPr="00F53BCB" w:rsidRDefault="005F448B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F53BCB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Resultaat verwachting </w:t>
            </w:r>
          </w:p>
        </w:tc>
        <w:tc>
          <w:tcPr>
            <w:tcW w:w="8302" w:type="dxa"/>
            <w:shd w:val="clear" w:color="auto" w:fill="auto"/>
            <w:tcMar>
              <w:top w:w="85" w:type="dxa"/>
              <w:bottom w:w="57" w:type="dxa"/>
            </w:tcMar>
          </w:tcPr>
          <w:p w:rsidR="004621AF" w:rsidRPr="00F53BCB" w:rsidRDefault="004621AF" w:rsidP="00DF07C0">
            <w:pPr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>Het belangrijkste resultaat is een meer gestructureerde en/of effectievere les.</w:t>
            </w:r>
          </w:p>
          <w:p w:rsidR="00DF07C0" w:rsidRPr="00F53BCB" w:rsidRDefault="00DF07C0" w:rsidP="00DF07C0">
            <w:pPr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 xml:space="preserve">In de volgende documenten beschrijf 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het leerproces en je leerwinst.</w:t>
            </w:r>
          </w:p>
          <w:p w:rsidR="00DF07C0" w:rsidRPr="00F53BCB" w:rsidRDefault="00DF07C0" w:rsidP="00DF07C0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>weekreflectie(s)</w:t>
            </w:r>
          </w:p>
          <w:p w:rsidR="00DF07C0" w:rsidRPr="00F53BCB" w:rsidRDefault="00DF07C0" w:rsidP="00DF07C0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>zelfevaluatie student bij tussen- en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/of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eindevaluatie</w:t>
            </w:r>
          </w:p>
          <w:p w:rsidR="00DF07C0" w:rsidRPr="00F53BCB" w:rsidRDefault="00DF07C0" w:rsidP="00DF07C0">
            <w:pPr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>Ondersteun de documenten evt. met video-opname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n,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lesvoorbereiding(en) en observatieformulier(en)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DF07C0" w:rsidRPr="00F53BCB" w:rsidRDefault="00DF07C0" w:rsidP="00DF07C0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:rsidR="00A36664" w:rsidRPr="00F53BCB" w:rsidRDefault="00DF07C0" w:rsidP="00E54958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 xml:space="preserve">Ook je </w:t>
            </w:r>
            <w:r w:rsidR="004621AF" w:rsidRPr="00F53BCB">
              <w:rPr>
                <w:rFonts w:ascii="Calibri" w:hAnsi="Calibri" w:cs="Arial"/>
                <w:sz w:val="22"/>
                <w:szCs w:val="22"/>
              </w:rPr>
              <w:t>wpb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beschrijft in de tussen- en/of eindbeoordeling </w:t>
            </w:r>
            <w:r w:rsidR="00E54958" w:rsidRPr="00F53BCB">
              <w:rPr>
                <w:rFonts w:ascii="Calibri" w:hAnsi="Calibri" w:cs="Arial"/>
                <w:sz w:val="22"/>
                <w:szCs w:val="22"/>
              </w:rPr>
              <w:t>welke leerdoelen je met deze lwt hebt opgepakt en wat je hierin hebt geleerd/bereikt</w:t>
            </w:r>
            <w:r w:rsidRPr="00F53BCB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5F448B" w:rsidRPr="00F53BCB" w:rsidTr="00E54958">
        <w:tc>
          <w:tcPr>
            <w:tcW w:w="1526" w:type="dxa"/>
            <w:shd w:val="clear" w:color="auto" w:fill="F3F3F3"/>
            <w:tcMar>
              <w:top w:w="85" w:type="dxa"/>
              <w:bottom w:w="57" w:type="dxa"/>
            </w:tcMar>
          </w:tcPr>
          <w:p w:rsidR="005F448B" w:rsidRPr="00F53BCB" w:rsidRDefault="005F448B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F53BCB">
              <w:rPr>
                <w:rFonts w:ascii="Calibri" w:hAnsi="Calibri" w:cs="Arial"/>
                <w:b/>
                <w:sz w:val="22"/>
                <w:szCs w:val="22"/>
              </w:rPr>
              <w:t>Bronnen</w:t>
            </w:r>
          </w:p>
        </w:tc>
        <w:tc>
          <w:tcPr>
            <w:tcW w:w="8302" w:type="dxa"/>
            <w:shd w:val="clear" w:color="auto" w:fill="auto"/>
            <w:tcMar>
              <w:top w:w="85" w:type="dxa"/>
              <w:bottom w:w="57" w:type="dxa"/>
            </w:tcMar>
          </w:tcPr>
          <w:p w:rsidR="00436C0A" w:rsidRPr="00F53BCB" w:rsidRDefault="0061416A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>Ebbens</w:t>
            </w:r>
            <w:r w:rsidR="006527B8" w:rsidRPr="00F53BCB">
              <w:rPr>
                <w:rFonts w:ascii="Calibri" w:hAnsi="Calibri" w:cs="Arial"/>
                <w:sz w:val="22"/>
                <w:szCs w:val="22"/>
              </w:rPr>
              <w:t>, S.</w:t>
            </w:r>
            <w:r w:rsidRPr="00F53BCB">
              <w:rPr>
                <w:rFonts w:ascii="Calibri" w:hAnsi="Calibri" w:cs="Arial"/>
                <w:sz w:val="22"/>
                <w:szCs w:val="22"/>
              </w:rPr>
              <w:t xml:space="preserve"> en E</w:t>
            </w:r>
            <w:r w:rsidR="00063CA3" w:rsidRPr="00F53BCB">
              <w:rPr>
                <w:rFonts w:ascii="Calibri" w:hAnsi="Calibri" w:cs="Arial"/>
                <w:sz w:val="22"/>
                <w:szCs w:val="22"/>
              </w:rPr>
              <w:t xml:space="preserve">ttekoven, </w:t>
            </w:r>
            <w:r w:rsidR="006527B8" w:rsidRPr="00F53BCB">
              <w:rPr>
                <w:rFonts w:ascii="Calibri" w:hAnsi="Calibri" w:cs="Arial"/>
                <w:sz w:val="22"/>
                <w:szCs w:val="22"/>
              </w:rPr>
              <w:t xml:space="preserve">S, </w:t>
            </w:r>
            <w:r w:rsidR="00063CA3" w:rsidRPr="00F53BCB">
              <w:rPr>
                <w:rFonts w:ascii="Calibri" w:hAnsi="Calibri" w:cs="Arial"/>
                <w:sz w:val="22"/>
                <w:szCs w:val="22"/>
              </w:rPr>
              <w:t>2005, Effectief leren basisboek,</w:t>
            </w:r>
            <w:r w:rsidR="00C96797" w:rsidRPr="00F53BCB">
              <w:rPr>
                <w:rFonts w:ascii="Calibri" w:hAnsi="Calibri" w:cs="Arial"/>
                <w:sz w:val="22"/>
                <w:szCs w:val="22"/>
              </w:rPr>
              <w:t xml:space="preserve"> Noordhoff uitgevers BV.</w:t>
            </w:r>
          </w:p>
        </w:tc>
      </w:tr>
      <w:tr w:rsidR="005F448B" w:rsidRPr="00F53BCB" w:rsidTr="00E54958">
        <w:tc>
          <w:tcPr>
            <w:tcW w:w="1526" w:type="dxa"/>
            <w:shd w:val="clear" w:color="auto" w:fill="F3F3F3"/>
            <w:tcMar>
              <w:top w:w="85" w:type="dxa"/>
              <w:bottom w:w="57" w:type="dxa"/>
            </w:tcMar>
          </w:tcPr>
          <w:p w:rsidR="005F448B" w:rsidRPr="00F53BCB" w:rsidRDefault="005F448B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F53BCB">
              <w:rPr>
                <w:rFonts w:ascii="Calibri" w:hAnsi="Calibri" w:cs="Arial"/>
                <w:b/>
                <w:sz w:val="22"/>
                <w:szCs w:val="22"/>
              </w:rPr>
              <w:t>Bijlage(n)</w:t>
            </w:r>
          </w:p>
        </w:tc>
        <w:tc>
          <w:tcPr>
            <w:tcW w:w="8302" w:type="dxa"/>
            <w:shd w:val="clear" w:color="auto" w:fill="auto"/>
            <w:tcMar>
              <w:top w:w="85" w:type="dxa"/>
              <w:bottom w:w="57" w:type="dxa"/>
            </w:tcMar>
          </w:tcPr>
          <w:p w:rsidR="00396971" w:rsidRPr="00F53BCB" w:rsidRDefault="0061416A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 xml:space="preserve">Observatieformulier </w:t>
            </w:r>
            <w:r w:rsidRPr="00F53BCB">
              <w:rPr>
                <w:rFonts w:ascii="Calibri" w:hAnsi="Calibri" w:cs="Arial"/>
                <w:i/>
                <w:sz w:val="22"/>
                <w:szCs w:val="22"/>
              </w:rPr>
              <w:t>Lesfasen directe instructie</w:t>
            </w:r>
          </w:p>
          <w:p w:rsidR="0061416A" w:rsidRPr="00F53BCB" w:rsidRDefault="0061416A" w:rsidP="009847C6">
            <w:pPr>
              <w:tabs>
                <w:tab w:val="left" w:pos="3124"/>
              </w:tabs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F53BCB">
              <w:rPr>
                <w:rFonts w:ascii="Calibri" w:hAnsi="Calibri" w:cs="Arial"/>
                <w:sz w:val="22"/>
                <w:szCs w:val="22"/>
              </w:rPr>
              <w:t>Observatieformulieren per lesfase</w:t>
            </w:r>
          </w:p>
        </w:tc>
      </w:tr>
    </w:tbl>
    <w:p w:rsidR="005F448B" w:rsidRPr="00F53BCB" w:rsidRDefault="005F448B" w:rsidP="005F448B">
      <w:pPr>
        <w:tabs>
          <w:tab w:val="left" w:pos="3124"/>
        </w:tabs>
        <w:rPr>
          <w:rFonts w:ascii="Calibri" w:hAnsi="Calibri" w:cs="Arial"/>
          <w:sz w:val="22"/>
          <w:szCs w:val="22"/>
        </w:rPr>
      </w:pPr>
    </w:p>
    <w:p w:rsidR="00601196" w:rsidRPr="00F53BCB" w:rsidRDefault="00601196" w:rsidP="005F448B">
      <w:pPr>
        <w:tabs>
          <w:tab w:val="left" w:pos="3124"/>
        </w:tabs>
        <w:rPr>
          <w:rFonts w:ascii="Calibri" w:hAnsi="Calibri" w:cs="Arial"/>
          <w:sz w:val="22"/>
          <w:szCs w:val="22"/>
        </w:rPr>
      </w:pPr>
    </w:p>
    <w:p w:rsidR="00601196" w:rsidRPr="00F53BCB" w:rsidRDefault="00601196" w:rsidP="005F448B">
      <w:pPr>
        <w:tabs>
          <w:tab w:val="left" w:pos="3124"/>
        </w:tabs>
        <w:rPr>
          <w:rFonts w:ascii="Calibri" w:hAnsi="Calibri" w:cs="Arial"/>
          <w:sz w:val="22"/>
          <w:szCs w:val="22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601196" w:rsidRDefault="00601196" w:rsidP="005F448B">
      <w:pPr>
        <w:tabs>
          <w:tab w:val="left" w:pos="3124"/>
        </w:tabs>
        <w:rPr>
          <w:rFonts w:ascii="Arial" w:hAnsi="Arial" w:cs="Arial"/>
        </w:rPr>
      </w:pPr>
    </w:p>
    <w:p w:rsidR="00E54958" w:rsidRPr="00F53BCB" w:rsidRDefault="00E54958" w:rsidP="00601196">
      <w:pPr>
        <w:rPr>
          <w:rFonts w:ascii="Calibri" w:hAnsi="Calibr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601196" w:rsidRPr="00F53BCB">
        <w:rPr>
          <w:rFonts w:ascii="Calibri" w:hAnsi="Calibri"/>
          <w:b/>
          <w:i/>
          <w:sz w:val="28"/>
          <w:szCs w:val="28"/>
        </w:rPr>
        <w:lastRenderedPageBreak/>
        <w:t>Observatieformulier Lesfasen directe instructie</w:t>
      </w:r>
    </w:p>
    <w:p w:rsidR="00E54958" w:rsidRPr="00F53BCB" w:rsidRDefault="00E54958" w:rsidP="00601196">
      <w:pPr>
        <w:rPr>
          <w:rFonts w:ascii="Calibri" w:hAnsi="Calibri"/>
          <w:b/>
          <w:i/>
          <w:sz w:val="28"/>
          <w:szCs w:val="28"/>
        </w:rPr>
      </w:pPr>
    </w:p>
    <w:p w:rsidR="00601196" w:rsidRPr="00F53BCB" w:rsidRDefault="00601196" w:rsidP="00601196">
      <w:pPr>
        <w:rPr>
          <w:rFonts w:ascii="Calibri" w:hAnsi="Calibri"/>
          <w:bCs/>
          <w:iCs/>
        </w:rPr>
      </w:pPr>
      <w:r w:rsidRPr="00F53BCB">
        <w:rPr>
          <w:rFonts w:ascii="Calibri" w:hAnsi="Calibri"/>
          <w:bCs/>
          <w:iCs/>
        </w:rPr>
        <w:t>Naam student:</w:t>
      </w:r>
      <w:r w:rsidR="00E54958" w:rsidRPr="00F53BCB">
        <w:rPr>
          <w:rFonts w:ascii="Calibri" w:hAnsi="Calibri"/>
          <w:bCs/>
          <w:iCs/>
        </w:rPr>
        <w:tab/>
      </w:r>
      <w:r w:rsidRPr="00F53BCB">
        <w:rPr>
          <w:rFonts w:ascii="Calibri" w:hAnsi="Calibri"/>
          <w:bCs/>
          <w:iCs/>
        </w:rPr>
        <w:t>……………………………….</w:t>
      </w:r>
    </w:p>
    <w:p w:rsidR="00E54958" w:rsidRPr="00F53BCB" w:rsidRDefault="00E54958" w:rsidP="00601196">
      <w:pPr>
        <w:rPr>
          <w:rFonts w:ascii="Calibri" w:hAnsi="Calibri"/>
          <w:bCs/>
          <w:iCs/>
        </w:rPr>
      </w:pPr>
    </w:p>
    <w:p w:rsidR="00E54958" w:rsidRPr="00E54958" w:rsidRDefault="00E54958" w:rsidP="00E54958">
      <w:pPr>
        <w:rPr>
          <w:rFonts w:ascii="Calibri" w:hAnsi="Calibri"/>
          <w:bCs/>
          <w:iCs/>
        </w:rPr>
      </w:pPr>
      <w:r w:rsidRPr="00F53BCB">
        <w:rPr>
          <w:rFonts w:ascii="Calibri" w:hAnsi="Calibri"/>
          <w:bCs/>
          <w:iCs/>
        </w:rPr>
        <w:t>Naam wpb:</w:t>
      </w:r>
      <w:r w:rsidRPr="00F53BCB">
        <w:rPr>
          <w:rFonts w:ascii="Calibri" w:hAnsi="Calibri"/>
          <w:bCs/>
          <w:iCs/>
        </w:rPr>
        <w:tab/>
      </w:r>
      <w:r w:rsidRPr="00F53BCB">
        <w:rPr>
          <w:rFonts w:ascii="Calibri" w:hAnsi="Calibri"/>
          <w:bCs/>
          <w:iCs/>
        </w:rPr>
        <w:tab/>
      </w:r>
      <w:r w:rsidRPr="00E54958">
        <w:rPr>
          <w:rFonts w:ascii="Calibri" w:hAnsi="Calibri"/>
          <w:bCs/>
          <w:iCs/>
        </w:rPr>
        <w:t>……………………………….</w:t>
      </w:r>
    </w:p>
    <w:p w:rsidR="00601196" w:rsidRPr="00F53BCB" w:rsidRDefault="00601196" w:rsidP="00601196">
      <w:pPr>
        <w:rPr>
          <w:rFonts w:ascii="Calibri" w:hAnsi="Calibri"/>
        </w:rPr>
      </w:pPr>
    </w:p>
    <w:tbl>
      <w:tblPr>
        <w:tblW w:w="9079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343"/>
        <w:gridCol w:w="360"/>
        <w:gridCol w:w="360"/>
        <w:gridCol w:w="5619"/>
      </w:tblGrid>
      <w:tr w:rsidR="00601196" w:rsidRPr="00F53BCB" w:rsidTr="00544C75">
        <w:trPr>
          <w:trHeight w:val="454"/>
        </w:trPr>
        <w:tc>
          <w:tcPr>
            <w:tcW w:w="2400" w:type="dxa"/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Lesfase</w:t>
            </w:r>
          </w:p>
        </w:tc>
        <w:tc>
          <w:tcPr>
            <w:tcW w:w="320" w:type="dxa"/>
            <w:shd w:val="clear" w:color="auto" w:fill="auto"/>
            <w:noWrap/>
            <w:vAlign w:val="center"/>
          </w:tcPr>
          <w:p w:rsidR="00601196" w:rsidRPr="00F53BCB" w:rsidRDefault="00601196" w:rsidP="00E54958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</w:rPr>
              <w:sym w:font="Wingdings" w:char="F04C"/>
            </w:r>
          </w:p>
        </w:tc>
        <w:tc>
          <w:tcPr>
            <w:tcW w:w="360" w:type="dxa"/>
            <w:vAlign w:val="center"/>
          </w:tcPr>
          <w:p w:rsidR="00601196" w:rsidRPr="00F53BCB" w:rsidRDefault="00601196" w:rsidP="00E54958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</w:rPr>
              <w:sym w:font="Wingdings" w:char="F04B"/>
            </w:r>
          </w:p>
        </w:tc>
        <w:tc>
          <w:tcPr>
            <w:tcW w:w="360" w:type="dxa"/>
            <w:vAlign w:val="center"/>
          </w:tcPr>
          <w:p w:rsidR="00601196" w:rsidRPr="00F53BCB" w:rsidRDefault="00601196" w:rsidP="00E54958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</w:rPr>
              <w:sym w:font="Wingdings" w:char="F04A"/>
            </w:r>
          </w:p>
        </w:tc>
        <w:tc>
          <w:tcPr>
            <w:tcW w:w="5639" w:type="dxa"/>
            <w:vAlign w:val="center"/>
          </w:tcPr>
          <w:p w:rsidR="00601196" w:rsidRPr="00F53BCB" w:rsidRDefault="00601196" w:rsidP="00E54958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Voorbeelden uit de les</w:t>
            </w:r>
          </w:p>
        </w:tc>
      </w:tr>
      <w:tr w:rsidR="00601196" w:rsidRPr="00F53BCB">
        <w:trPr>
          <w:trHeight w:val="851"/>
        </w:trPr>
        <w:tc>
          <w:tcPr>
            <w:tcW w:w="24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F53BCB">
              <w:rPr>
                <w:rFonts w:ascii="Calibri" w:hAnsi="Calibri"/>
                <w:b/>
                <w:bCs/>
                <w:iCs/>
                <w:sz w:val="22"/>
                <w:szCs w:val="22"/>
              </w:rPr>
              <w:t>1. Aandacht richten op lesdoelen &amp; aansluiten voorkennis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39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196" w:rsidRPr="00F53BCB">
        <w:trPr>
          <w:trHeight w:val="851"/>
        </w:trPr>
        <w:tc>
          <w:tcPr>
            <w:tcW w:w="24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sz w:val="20"/>
                <w:szCs w:val="20"/>
              </w:rPr>
            </w:pPr>
            <w:r w:rsidRPr="00F53BCB">
              <w:rPr>
                <w:rFonts w:ascii="Calibri" w:hAnsi="Calibri"/>
                <w:sz w:val="20"/>
                <w:szCs w:val="20"/>
              </w:rPr>
              <w:t xml:space="preserve">Er is een duidelijke overgang tussen aandacht richten en uitleg geven 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39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196" w:rsidRPr="00F53BCB">
        <w:trPr>
          <w:trHeight w:val="851"/>
        </w:trPr>
        <w:tc>
          <w:tcPr>
            <w:tcW w:w="24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b/>
                <w:sz w:val="22"/>
                <w:szCs w:val="22"/>
              </w:rPr>
            </w:pPr>
            <w:r w:rsidRPr="00F53BCB">
              <w:rPr>
                <w:rFonts w:ascii="Calibri" w:hAnsi="Calibri"/>
                <w:b/>
                <w:sz w:val="22"/>
                <w:szCs w:val="22"/>
              </w:rPr>
              <w:t>2. Uitleg geven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39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196" w:rsidRPr="00F53BCB">
        <w:trPr>
          <w:trHeight w:val="851"/>
        </w:trPr>
        <w:tc>
          <w:tcPr>
            <w:tcW w:w="24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sz w:val="20"/>
                <w:szCs w:val="20"/>
              </w:rPr>
            </w:pPr>
            <w:r w:rsidRPr="00F53BCB">
              <w:rPr>
                <w:rFonts w:ascii="Calibri" w:hAnsi="Calibri"/>
                <w:sz w:val="20"/>
                <w:szCs w:val="20"/>
              </w:rPr>
              <w:t>Er is een duidelijke overgang tussen uitleg geven en nagaan of kern is overgekomen.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39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196" w:rsidRPr="00F53BCB">
        <w:trPr>
          <w:trHeight w:val="851"/>
        </w:trPr>
        <w:tc>
          <w:tcPr>
            <w:tcW w:w="24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b/>
                <w:sz w:val="22"/>
                <w:szCs w:val="22"/>
              </w:rPr>
            </w:pPr>
            <w:r w:rsidRPr="00F53BCB">
              <w:rPr>
                <w:rFonts w:ascii="Calibri" w:hAnsi="Calibri"/>
                <w:b/>
                <w:sz w:val="22"/>
                <w:szCs w:val="22"/>
              </w:rPr>
              <w:t>3. Nagaan of kern is overgekomen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39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196" w:rsidRPr="00F53BCB">
        <w:trPr>
          <w:trHeight w:val="851"/>
        </w:trPr>
        <w:tc>
          <w:tcPr>
            <w:tcW w:w="24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sz w:val="20"/>
                <w:szCs w:val="20"/>
              </w:rPr>
            </w:pPr>
            <w:r w:rsidRPr="00F53BCB">
              <w:rPr>
                <w:rFonts w:ascii="Calibri" w:hAnsi="Calibri"/>
                <w:sz w:val="20"/>
                <w:szCs w:val="20"/>
              </w:rPr>
              <w:t>Er is een duidelijke overgang tussen nagaan of kern is overgekomen en instructie op zelfwerkzaamheid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39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196" w:rsidRPr="00F53BCB">
        <w:trPr>
          <w:trHeight w:val="851"/>
        </w:trPr>
        <w:tc>
          <w:tcPr>
            <w:tcW w:w="24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F53BCB">
              <w:rPr>
                <w:rFonts w:ascii="Calibri" w:hAnsi="Calibri"/>
                <w:b/>
                <w:iCs/>
                <w:sz w:val="22"/>
                <w:szCs w:val="22"/>
              </w:rPr>
              <w:t>4. Instructie op zelfwerkzaamheid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39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196" w:rsidRPr="00F53BCB">
        <w:trPr>
          <w:trHeight w:val="851"/>
        </w:trPr>
        <w:tc>
          <w:tcPr>
            <w:tcW w:w="24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53BCB">
              <w:rPr>
                <w:rFonts w:ascii="Calibri" w:hAnsi="Calibri"/>
                <w:iCs/>
                <w:sz w:val="20"/>
                <w:szCs w:val="20"/>
              </w:rPr>
              <w:t>Er is een duidelijke overgang tussen instructie op zelfwerkzaamheid en begeleiding bij zelfwerkzaamheid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39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196" w:rsidRPr="00F53BCB">
        <w:trPr>
          <w:trHeight w:val="851"/>
        </w:trPr>
        <w:tc>
          <w:tcPr>
            <w:tcW w:w="24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F53BCB">
              <w:rPr>
                <w:rFonts w:ascii="Calibri" w:hAnsi="Calibri"/>
                <w:b/>
                <w:iCs/>
                <w:sz w:val="22"/>
                <w:szCs w:val="22"/>
              </w:rPr>
              <w:t>5. Begeleiding bij zelfwerkzaamheid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39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196" w:rsidRPr="00F53BCB">
        <w:trPr>
          <w:trHeight w:val="851"/>
        </w:trPr>
        <w:tc>
          <w:tcPr>
            <w:tcW w:w="24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53BCB">
              <w:rPr>
                <w:rFonts w:ascii="Calibri" w:hAnsi="Calibri"/>
                <w:bCs/>
                <w:iCs/>
                <w:sz w:val="20"/>
                <w:szCs w:val="20"/>
              </w:rPr>
              <w:t>Er is een duidelijke overgang tussen zelfwerkzaamheid en afronden op de leskern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39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196" w:rsidRPr="00F53BCB">
        <w:trPr>
          <w:trHeight w:val="851"/>
        </w:trPr>
        <w:tc>
          <w:tcPr>
            <w:tcW w:w="24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F53BCB">
              <w:rPr>
                <w:rFonts w:ascii="Calibri" w:hAnsi="Calibri"/>
                <w:b/>
                <w:iCs/>
                <w:sz w:val="22"/>
                <w:szCs w:val="22"/>
              </w:rPr>
              <w:t>6. Afronden op leskern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39" w:type="dxa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196" w:rsidRPr="00F53BCB">
        <w:trPr>
          <w:trHeight w:val="851"/>
        </w:trPr>
        <w:tc>
          <w:tcPr>
            <w:tcW w:w="9079" w:type="dxa"/>
            <w:gridSpan w:val="5"/>
            <w:shd w:val="clear" w:color="auto" w:fill="auto"/>
          </w:tcPr>
          <w:p w:rsidR="00601196" w:rsidRPr="00F53BCB" w:rsidRDefault="00601196" w:rsidP="00E54958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 w:rsidRPr="00F53BCB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Opmerkingen </w:t>
            </w:r>
            <w:r w:rsidR="00E54958" w:rsidRPr="00F53BCB">
              <w:rPr>
                <w:rFonts w:ascii="Calibri" w:hAnsi="Calibri"/>
                <w:b/>
                <w:sz w:val="22"/>
                <w:szCs w:val="22"/>
              </w:rPr>
              <w:t>wpb</w:t>
            </w:r>
            <w:r w:rsidRPr="00F53BCB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601196" w:rsidRPr="00F53BCB" w:rsidRDefault="00601196" w:rsidP="00833C92">
            <w:pPr>
              <w:rPr>
                <w:rFonts w:ascii="Calibri" w:hAnsi="Calibri"/>
                <w:b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b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b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b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b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b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 xml:space="preserve">Datum: </w:t>
            </w:r>
          </w:p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</w:p>
          <w:p w:rsidR="00601196" w:rsidRPr="00F53BCB" w:rsidRDefault="00601196" w:rsidP="00E54958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 xml:space="preserve">Handtekening </w:t>
            </w:r>
            <w:r w:rsidR="00E54958" w:rsidRPr="00F53BCB">
              <w:rPr>
                <w:rFonts w:ascii="Calibri" w:hAnsi="Calibri"/>
                <w:sz w:val="22"/>
                <w:szCs w:val="22"/>
              </w:rPr>
              <w:t>wpb</w:t>
            </w:r>
            <w:r w:rsidRPr="00F53BCB">
              <w:rPr>
                <w:rFonts w:ascii="Calibri" w:hAnsi="Calibri"/>
                <w:sz w:val="22"/>
                <w:szCs w:val="22"/>
              </w:rPr>
              <w:t xml:space="preserve">:  </w:t>
            </w:r>
          </w:p>
          <w:p w:rsidR="00E54958" w:rsidRPr="00F53BCB" w:rsidRDefault="00E54958" w:rsidP="00E5495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0987" w:rsidRPr="00F53BCB" w:rsidRDefault="00F80987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E54958" w:rsidRPr="00F53BCB" w:rsidRDefault="00601196" w:rsidP="00601196">
      <w:pPr>
        <w:rPr>
          <w:rFonts w:ascii="Calibri" w:hAnsi="Calibri"/>
          <w:b/>
          <w:i/>
          <w:sz w:val="28"/>
          <w:szCs w:val="28"/>
        </w:rPr>
      </w:pPr>
      <w:r w:rsidRPr="00F53BCB">
        <w:rPr>
          <w:rFonts w:ascii="Calibri" w:hAnsi="Calibri"/>
          <w:b/>
          <w:i/>
          <w:sz w:val="28"/>
          <w:szCs w:val="28"/>
        </w:rPr>
        <w:lastRenderedPageBreak/>
        <w:t xml:space="preserve">Observatieformulier lesfase 1: </w:t>
      </w:r>
    </w:p>
    <w:p w:rsidR="00601196" w:rsidRPr="00F53BCB" w:rsidRDefault="00601196" w:rsidP="00601196">
      <w:pPr>
        <w:rPr>
          <w:rFonts w:ascii="Calibri" w:hAnsi="Calibri"/>
          <w:b/>
          <w:bCs/>
          <w:i/>
          <w:iCs/>
          <w:sz w:val="28"/>
          <w:szCs w:val="28"/>
        </w:rPr>
      </w:pPr>
      <w:r w:rsidRPr="00F53BCB">
        <w:rPr>
          <w:rFonts w:ascii="Calibri" w:hAnsi="Calibri"/>
          <w:b/>
          <w:bCs/>
          <w:i/>
          <w:iCs/>
          <w:sz w:val="28"/>
          <w:szCs w:val="28"/>
        </w:rPr>
        <w:t>Aandacht richten op lesdoelen &amp; aansluiten bij voorkennis</w:t>
      </w:r>
    </w:p>
    <w:p w:rsidR="00601196" w:rsidRPr="00F53BCB" w:rsidRDefault="00601196" w:rsidP="00601196">
      <w:pPr>
        <w:rPr>
          <w:rFonts w:ascii="Calibri" w:hAnsi="Calibri"/>
          <w:b/>
          <w:bCs/>
          <w:iCs/>
          <w:sz w:val="28"/>
          <w:szCs w:val="28"/>
        </w:rPr>
      </w:pPr>
    </w:p>
    <w:p w:rsidR="00E54958" w:rsidRPr="00E54958" w:rsidRDefault="00E54958" w:rsidP="00E54958">
      <w:pPr>
        <w:rPr>
          <w:rFonts w:ascii="Calibri" w:hAnsi="Calibri"/>
          <w:bCs/>
          <w:iCs/>
        </w:rPr>
      </w:pPr>
      <w:r w:rsidRPr="00E54958">
        <w:rPr>
          <w:rFonts w:ascii="Calibri" w:hAnsi="Calibri"/>
          <w:bCs/>
          <w:iCs/>
        </w:rPr>
        <w:t>Naam student:</w:t>
      </w:r>
      <w:r w:rsidRPr="00E54958">
        <w:rPr>
          <w:rFonts w:ascii="Calibri" w:hAnsi="Calibri"/>
          <w:bCs/>
          <w:iCs/>
        </w:rPr>
        <w:tab/>
        <w:t>……………………………….</w:t>
      </w:r>
    </w:p>
    <w:p w:rsidR="00E54958" w:rsidRPr="00E54958" w:rsidRDefault="00E54958" w:rsidP="00E54958">
      <w:pPr>
        <w:rPr>
          <w:rFonts w:ascii="Calibri" w:hAnsi="Calibri"/>
          <w:bCs/>
          <w:iCs/>
        </w:rPr>
      </w:pPr>
    </w:p>
    <w:p w:rsidR="00E54958" w:rsidRPr="00E54958" w:rsidRDefault="00E54958" w:rsidP="00E54958">
      <w:pPr>
        <w:rPr>
          <w:rFonts w:ascii="Calibri" w:hAnsi="Calibri"/>
          <w:bCs/>
          <w:iCs/>
        </w:rPr>
      </w:pPr>
      <w:r w:rsidRPr="00E54958">
        <w:rPr>
          <w:rFonts w:ascii="Calibri" w:hAnsi="Calibri"/>
          <w:bCs/>
          <w:iCs/>
        </w:rPr>
        <w:t>Naam wpb:</w:t>
      </w:r>
      <w:r w:rsidRPr="00E54958">
        <w:rPr>
          <w:rFonts w:ascii="Calibri" w:hAnsi="Calibri"/>
          <w:bCs/>
          <w:iCs/>
        </w:rPr>
        <w:tab/>
      </w:r>
      <w:r w:rsidRPr="00E54958">
        <w:rPr>
          <w:rFonts w:ascii="Calibri" w:hAnsi="Calibri"/>
          <w:bCs/>
          <w:iCs/>
        </w:rPr>
        <w:tab/>
        <w:t>……………………………….</w:t>
      </w:r>
    </w:p>
    <w:p w:rsidR="00601196" w:rsidRPr="00F53BCB" w:rsidRDefault="00601196" w:rsidP="00601196">
      <w:pPr>
        <w:rPr>
          <w:rFonts w:ascii="Calibri" w:hAnsi="Calibri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360"/>
        <w:gridCol w:w="360"/>
        <w:gridCol w:w="5400"/>
      </w:tblGrid>
      <w:tr w:rsidR="00601196" w:rsidRPr="00F53BCB" w:rsidTr="00544C75">
        <w:trPr>
          <w:trHeight w:val="480"/>
        </w:trPr>
        <w:tc>
          <w:tcPr>
            <w:tcW w:w="2880" w:type="dxa"/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Kenmerk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601196" w:rsidRPr="00F53BCB" w:rsidRDefault="00601196" w:rsidP="00E54958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</w:rPr>
              <w:sym w:font="Wingdings" w:char="F04C"/>
            </w:r>
          </w:p>
        </w:tc>
        <w:tc>
          <w:tcPr>
            <w:tcW w:w="360" w:type="dxa"/>
            <w:vAlign w:val="center"/>
          </w:tcPr>
          <w:p w:rsidR="00601196" w:rsidRPr="00F53BCB" w:rsidRDefault="00601196" w:rsidP="00E54958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</w:rPr>
              <w:sym w:font="Wingdings" w:char="F04B"/>
            </w:r>
          </w:p>
        </w:tc>
        <w:tc>
          <w:tcPr>
            <w:tcW w:w="360" w:type="dxa"/>
            <w:vAlign w:val="center"/>
          </w:tcPr>
          <w:p w:rsidR="00601196" w:rsidRPr="00F53BCB" w:rsidRDefault="00601196" w:rsidP="00E54958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</w:rPr>
              <w:sym w:font="Wingdings" w:char="F04A"/>
            </w:r>
          </w:p>
        </w:tc>
        <w:tc>
          <w:tcPr>
            <w:tcW w:w="5400" w:type="dxa"/>
            <w:vAlign w:val="center"/>
          </w:tcPr>
          <w:p w:rsidR="00601196" w:rsidRPr="00F53BCB" w:rsidRDefault="00601196" w:rsidP="00544C75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Ja? Hoe? Voorbeelden uit de les</w:t>
            </w:r>
          </w:p>
        </w:tc>
      </w:tr>
      <w:tr w:rsidR="00601196" w:rsidRPr="00F53BCB">
        <w:trPr>
          <w:trHeight w:val="1069"/>
        </w:trPr>
        <w:tc>
          <w:tcPr>
            <w:tcW w:w="288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docent gebruikt een aandachtsrichter bij een nieuw (deel) onderwerp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40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888"/>
        </w:trPr>
        <w:tc>
          <w:tcPr>
            <w:tcW w:w="288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 xml:space="preserve">Voorkennis van de leerlingen wordt opgehaald                                 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40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070"/>
        </w:trPr>
        <w:tc>
          <w:tcPr>
            <w:tcW w:w="2880" w:type="dxa"/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Er wordt een relatie gelegd tussen wat leerlingen al weten en het lesdoel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40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071"/>
        </w:trPr>
        <w:tc>
          <w:tcPr>
            <w:tcW w:w="2880" w:type="dxa"/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Voor leerlingen wordt duidelijk wat het doel/de functie van de kennis/vaardigheden is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40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071"/>
        </w:trPr>
        <w:tc>
          <w:tcPr>
            <w:tcW w:w="9360" w:type="dxa"/>
            <w:gridSpan w:val="5"/>
            <w:shd w:val="clear" w:color="auto" w:fill="auto"/>
          </w:tcPr>
          <w:p w:rsidR="00E54958" w:rsidRPr="00E54958" w:rsidRDefault="00E54958" w:rsidP="00E54958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 w:rsidRPr="00E54958">
              <w:rPr>
                <w:rFonts w:ascii="Calibri" w:hAnsi="Calibri"/>
                <w:b/>
                <w:sz w:val="22"/>
                <w:szCs w:val="22"/>
              </w:rPr>
              <w:t>Opmerkingen wpb:</w:t>
            </w:r>
          </w:p>
          <w:p w:rsidR="00E54958" w:rsidRPr="00E54958" w:rsidRDefault="00E54958" w:rsidP="00E54958">
            <w:pPr>
              <w:rPr>
                <w:rFonts w:ascii="Calibri" w:hAnsi="Calibri"/>
                <w:b/>
              </w:rPr>
            </w:pPr>
          </w:p>
          <w:p w:rsidR="00E54958" w:rsidRPr="00E54958" w:rsidRDefault="00E54958" w:rsidP="00E54958">
            <w:pPr>
              <w:rPr>
                <w:rFonts w:ascii="Calibri" w:hAnsi="Calibri"/>
                <w:b/>
              </w:rPr>
            </w:pPr>
          </w:p>
          <w:p w:rsidR="00E54958" w:rsidRPr="00E54958" w:rsidRDefault="00E54958" w:rsidP="00E54958">
            <w:pPr>
              <w:rPr>
                <w:rFonts w:ascii="Calibri" w:hAnsi="Calibri"/>
                <w:b/>
              </w:rPr>
            </w:pPr>
          </w:p>
          <w:p w:rsidR="00E54958" w:rsidRPr="00E54958" w:rsidRDefault="00E54958" w:rsidP="00E54958">
            <w:pPr>
              <w:rPr>
                <w:rFonts w:ascii="Calibri" w:hAnsi="Calibri"/>
                <w:b/>
              </w:rPr>
            </w:pPr>
          </w:p>
          <w:p w:rsidR="00E54958" w:rsidRPr="00E54958" w:rsidRDefault="00E54958" w:rsidP="00E54958">
            <w:pPr>
              <w:rPr>
                <w:rFonts w:ascii="Calibri" w:hAnsi="Calibri"/>
                <w:b/>
              </w:rPr>
            </w:pPr>
          </w:p>
          <w:p w:rsidR="00E54958" w:rsidRPr="00E54958" w:rsidRDefault="00E54958" w:rsidP="00E54958">
            <w:pPr>
              <w:rPr>
                <w:rFonts w:ascii="Calibri" w:hAnsi="Calibri"/>
                <w:b/>
              </w:rPr>
            </w:pPr>
          </w:p>
          <w:p w:rsidR="00E54958" w:rsidRPr="00E54958" w:rsidRDefault="00E54958" w:rsidP="00E54958">
            <w:pPr>
              <w:rPr>
                <w:rFonts w:ascii="Calibri" w:hAnsi="Calibri"/>
              </w:rPr>
            </w:pPr>
          </w:p>
          <w:p w:rsidR="00E54958" w:rsidRPr="00E54958" w:rsidRDefault="00E54958" w:rsidP="00E54958">
            <w:pPr>
              <w:rPr>
                <w:rFonts w:ascii="Calibri" w:hAnsi="Calibri"/>
                <w:sz w:val="22"/>
                <w:szCs w:val="22"/>
              </w:rPr>
            </w:pPr>
            <w:r w:rsidRPr="00E54958">
              <w:rPr>
                <w:rFonts w:ascii="Calibri" w:hAnsi="Calibri"/>
                <w:sz w:val="22"/>
                <w:szCs w:val="22"/>
              </w:rPr>
              <w:t xml:space="preserve">Datum: </w:t>
            </w:r>
          </w:p>
          <w:p w:rsidR="00E54958" w:rsidRPr="00E54958" w:rsidRDefault="00E54958" w:rsidP="00E54958">
            <w:pPr>
              <w:rPr>
                <w:rFonts w:ascii="Calibri" w:hAnsi="Calibri"/>
                <w:sz w:val="22"/>
                <w:szCs w:val="22"/>
              </w:rPr>
            </w:pPr>
          </w:p>
          <w:p w:rsidR="00E54958" w:rsidRPr="00E54958" w:rsidRDefault="00E54958" w:rsidP="00E54958">
            <w:pPr>
              <w:rPr>
                <w:rFonts w:ascii="Calibri" w:hAnsi="Calibri"/>
                <w:sz w:val="22"/>
                <w:szCs w:val="22"/>
              </w:rPr>
            </w:pPr>
            <w:r w:rsidRPr="00E54958">
              <w:rPr>
                <w:rFonts w:ascii="Calibri" w:hAnsi="Calibri"/>
                <w:sz w:val="22"/>
                <w:szCs w:val="22"/>
              </w:rPr>
              <w:t xml:space="preserve">Handtekening wpb:  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</w:tbl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601196">
      <w:pPr>
        <w:rPr>
          <w:rFonts w:ascii="Calibri" w:hAnsi="Calibri"/>
          <w:b/>
          <w:i/>
          <w:sz w:val="28"/>
          <w:szCs w:val="28"/>
        </w:rPr>
      </w:pPr>
      <w:r w:rsidRPr="00F53BCB">
        <w:rPr>
          <w:rFonts w:ascii="Calibri" w:hAnsi="Calibri"/>
          <w:b/>
          <w:i/>
          <w:sz w:val="28"/>
          <w:szCs w:val="28"/>
        </w:rPr>
        <w:lastRenderedPageBreak/>
        <w:t>Observatieformulier lesfase 2: Uitleg geven</w:t>
      </w:r>
    </w:p>
    <w:p w:rsidR="00601196" w:rsidRPr="00F53BCB" w:rsidRDefault="00601196" w:rsidP="00601196">
      <w:pPr>
        <w:rPr>
          <w:rFonts w:ascii="Calibri" w:hAnsi="Calibri"/>
          <w:b/>
          <w:bCs/>
          <w:iCs/>
        </w:rPr>
      </w:pPr>
    </w:p>
    <w:p w:rsidR="00544C75" w:rsidRPr="00E54958" w:rsidRDefault="00544C75" w:rsidP="00544C75">
      <w:pPr>
        <w:rPr>
          <w:rFonts w:ascii="Calibri" w:hAnsi="Calibri"/>
          <w:bCs/>
          <w:iCs/>
        </w:rPr>
      </w:pPr>
      <w:r w:rsidRPr="00E54958">
        <w:rPr>
          <w:rFonts w:ascii="Calibri" w:hAnsi="Calibri"/>
          <w:bCs/>
          <w:iCs/>
        </w:rPr>
        <w:t>Naam student:</w:t>
      </w:r>
      <w:r w:rsidRPr="00E54958">
        <w:rPr>
          <w:rFonts w:ascii="Calibri" w:hAnsi="Calibri"/>
          <w:bCs/>
          <w:iCs/>
        </w:rPr>
        <w:tab/>
        <w:t>……………………………….</w:t>
      </w:r>
    </w:p>
    <w:p w:rsidR="00544C75" w:rsidRPr="00E54958" w:rsidRDefault="00544C75" w:rsidP="00544C75">
      <w:pPr>
        <w:rPr>
          <w:rFonts w:ascii="Calibri" w:hAnsi="Calibri"/>
          <w:bCs/>
          <w:iCs/>
        </w:rPr>
      </w:pPr>
    </w:p>
    <w:p w:rsidR="00544C75" w:rsidRPr="00E54958" w:rsidRDefault="00544C75" w:rsidP="00544C75">
      <w:pPr>
        <w:rPr>
          <w:rFonts w:ascii="Calibri" w:hAnsi="Calibri"/>
          <w:bCs/>
          <w:iCs/>
        </w:rPr>
      </w:pPr>
      <w:r w:rsidRPr="00E54958">
        <w:rPr>
          <w:rFonts w:ascii="Calibri" w:hAnsi="Calibri"/>
          <w:bCs/>
          <w:iCs/>
        </w:rPr>
        <w:t>Naam wpb:</w:t>
      </w:r>
      <w:r w:rsidRPr="00E54958">
        <w:rPr>
          <w:rFonts w:ascii="Calibri" w:hAnsi="Calibri"/>
          <w:bCs/>
          <w:iCs/>
        </w:rPr>
        <w:tab/>
      </w:r>
      <w:r w:rsidRPr="00E54958">
        <w:rPr>
          <w:rFonts w:ascii="Calibri" w:hAnsi="Calibri"/>
          <w:bCs/>
          <w:iCs/>
        </w:rPr>
        <w:tab/>
        <w:t>……………………………….</w:t>
      </w:r>
    </w:p>
    <w:p w:rsidR="00601196" w:rsidRPr="00F53BCB" w:rsidRDefault="00601196" w:rsidP="00601196">
      <w:pPr>
        <w:rPr>
          <w:rFonts w:ascii="Calibri" w:hAnsi="Calibri"/>
          <w:b/>
          <w:i/>
        </w:rPr>
      </w:pPr>
    </w:p>
    <w:tbl>
      <w:tblPr>
        <w:tblW w:w="9020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360"/>
        <w:gridCol w:w="360"/>
        <w:gridCol w:w="360"/>
        <w:gridCol w:w="4860"/>
      </w:tblGrid>
      <w:tr w:rsidR="00601196" w:rsidRPr="00F53BCB" w:rsidTr="00544C75">
        <w:trPr>
          <w:trHeight w:val="45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Kenmerk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6" w:rsidRPr="00F53BCB" w:rsidRDefault="00601196" w:rsidP="00544C75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</w:rPr>
              <w:sym w:font="Wingdings" w:char="F04C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6" w:rsidRPr="00F53BCB" w:rsidRDefault="00601196" w:rsidP="00544C75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</w:rPr>
              <w:sym w:font="Wingdings" w:char="F04B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6" w:rsidRPr="00F53BCB" w:rsidRDefault="00601196" w:rsidP="00544C75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</w:rPr>
              <w:sym w:font="Wingdings" w:char="F04A"/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6" w:rsidRPr="00F53BCB" w:rsidRDefault="00601196" w:rsidP="00544C75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Ja? Hoe? Voorbeelden uit de les</w:t>
            </w: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Bij uitleg langer dan 10-15 minuten is er een tussentijdse verwerkingsopdracht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 xml:space="preserve">De inhoud (de kern) wordt zichtbaar gemaakt (gevisualiseerd) met tastbare voorbeelden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voorbeelden sluiten nauw aan bij de leskern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voorbeelden bevatten geen verwarrende informatie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leerlingen krijgen ruimte om over de voorbeelden te praten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uitleg beperkt zich tot de kern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Voor leerlingen wordt duidelijk wat de kern is en wat extra is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Het is voor leerlingen duidelijk wat ze tijdens de uitleg moeten doen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lastRenderedPageBreak/>
              <w:t>Het is voor leerlingen duidelijk wat ze tijdens met/na uitleg moeten doen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uitleg wordt niet onderbroken door vragen van leerlingen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docent straalt een actieve houding uit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docent heeft extra aandacht voor ongeconcentreerde leerlingen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Het bordgebruik is overzichtelijk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544C75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docent maakt alle denkstappen expliciet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 w:rsidTr="00544C75">
        <w:trPr>
          <w:trHeight w:val="14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docent houdt contact met de klas, of de leerlingen de denkstappen nog kunnen volgen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96" w:rsidRPr="00F53BCB" w:rsidRDefault="00601196" w:rsidP="00833C92">
            <w:pPr>
              <w:jc w:val="both"/>
              <w:rPr>
                <w:rFonts w:ascii="Calibri" w:hAnsi="Calibri"/>
              </w:rPr>
            </w:pPr>
          </w:p>
        </w:tc>
      </w:tr>
      <w:tr w:rsidR="00601196" w:rsidRPr="00F53BCB">
        <w:trPr>
          <w:trHeight w:val="680"/>
        </w:trPr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75" w:rsidRPr="00544C75" w:rsidRDefault="00544C75" w:rsidP="00544C75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 w:rsidRPr="00544C75">
              <w:rPr>
                <w:rFonts w:ascii="Calibri" w:hAnsi="Calibri"/>
                <w:b/>
                <w:sz w:val="22"/>
                <w:szCs w:val="22"/>
              </w:rPr>
              <w:t>Opmerkingen wpb:</w:t>
            </w: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  <w:r w:rsidRPr="00544C75">
              <w:rPr>
                <w:rFonts w:ascii="Calibri" w:hAnsi="Calibri"/>
                <w:sz w:val="22"/>
                <w:szCs w:val="22"/>
              </w:rPr>
              <w:t xml:space="preserve">Datum: </w:t>
            </w: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  <w:r w:rsidRPr="00544C75">
              <w:rPr>
                <w:rFonts w:ascii="Calibri" w:hAnsi="Calibri"/>
                <w:sz w:val="22"/>
                <w:szCs w:val="22"/>
              </w:rPr>
              <w:t xml:space="preserve">Handtekening wpb:  </w:t>
            </w:r>
          </w:p>
          <w:p w:rsidR="00601196" w:rsidRPr="00F53BCB" w:rsidRDefault="00601196" w:rsidP="00833C92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601196" w:rsidRPr="00F53BCB" w:rsidRDefault="00601196" w:rsidP="00601196">
      <w:pPr>
        <w:jc w:val="both"/>
        <w:rPr>
          <w:rFonts w:ascii="Calibri" w:hAnsi="Calibri"/>
          <w:b/>
        </w:rPr>
      </w:pPr>
    </w:p>
    <w:p w:rsidR="00601196" w:rsidRPr="00F53BCB" w:rsidRDefault="00601196" w:rsidP="00601196">
      <w:pPr>
        <w:jc w:val="both"/>
        <w:rPr>
          <w:rFonts w:ascii="Calibri" w:hAnsi="Calibri"/>
          <w:b/>
        </w:rPr>
      </w:pPr>
    </w:p>
    <w:p w:rsidR="00601196" w:rsidRPr="00F53BCB" w:rsidRDefault="00601196" w:rsidP="00601196">
      <w:pPr>
        <w:jc w:val="both"/>
        <w:rPr>
          <w:rFonts w:ascii="Calibri" w:hAnsi="Calibri"/>
          <w:b/>
        </w:rPr>
      </w:pPr>
    </w:p>
    <w:p w:rsidR="00601196" w:rsidRPr="00F53BCB" w:rsidRDefault="00E14819" w:rsidP="00EB2E96">
      <w:pPr>
        <w:rPr>
          <w:rFonts w:ascii="Calibri" w:hAnsi="Calibri" w:cs="Arial"/>
          <w:color w:val="0000FF"/>
          <w:sz w:val="20"/>
          <w:szCs w:val="20"/>
        </w:rPr>
      </w:pPr>
      <w:r w:rsidRPr="00F53BCB">
        <w:rPr>
          <w:rFonts w:ascii="Calibri" w:hAnsi="Calibri"/>
          <w:b/>
          <w:i/>
          <w:sz w:val="28"/>
          <w:szCs w:val="28"/>
        </w:rPr>
        <w:lastRenderedPageBreak/>
        <w:t xml:space="preserve">Observatieformulier lesfase </w:t>
      </w:r>
      <w:r>
        <w:rPr>
          <w:rFonts w:ascii="Calibri" w:hAnsi="Calibri"/>
          <w:b/>
          <w:i/>
          <w:sz w:val="28"/>
          <w:szCs w:val="28"/>
        </w:rPr>
        <w:t>3</w:t>
      </w:r>
      <w:r w:rsidRPr="00F53BCB">
        <w:rPr>
          <w:rFonts w:ascii="Calibri" w:hAnsi="Calibri"/>
          <w:b/>
          <w:i/>
          <w:sz w:val="28"/>
          <w:szCs w:val="28"/>
        </w:rPr>
        <w:t xml:space="preserve">: </w:t>
      </w:r>
      <w:r>
        <w:rPr>
          <w:rFonts w:ascii="Calibri" w:hAnsi="Calibri"/>
          <w:b/>
          <w:i/>
          <w:sz w:val="28"/>
          <w:szCs w:val="28"/>
        </w:rPr>
        <w:t>Nagaan of de kern is overgekomen</w:t>
      </w: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544C75" w:rsidRPr="00E54958" w:rsidRDefault="00544C75" w:rsidP="00544C75">
      <w:pPr>
        <w:rPr>
          <w:rFonts w:ascii="Calibri" w:hAnsi="Calibri"/>
          <w:bCs/>
          <w:iCs/>
        </w:rPr>
      </w:pPr>
      <w:r w:rsidRPr="00E54958">
        <w:rPr>
          <w:rFonts w:ascii="Calibri" w:hAnsi="Calibri"/>
          <w:bCs/>
          <w:iCs/>
        </w:rPr>
        <w:t>Naam student:</w:t>
      </w:r>
      <w:r w:rsidRPr="00E54958">
        <w:rPr>
          <w:rFonts w:ascii="Calibri" w:hAnsi="Calibri"/>
          <w:bCs/>
          <w:iCs/>
        </w:rPr>
        <w:tab/>
        <w:t>……………………………….</w:t>
      </w:r>
    </w:p>
    <w:p w:rsidR="00544C75" w:rsidRPr="00E54958" w:rsidRDefault="00544C75" w:rsidP="00544C75">
      <w:pPr>
        <w:rPr>
          <w:rFonts w:ascii="Calibri" w:hAnsi="Calibri"/>
          <w:bCs/>
          <w:iCs/>
        </w:rPr>
      </w:pPr>
    </w:p>
    <w:p w:rsidR="00544C75" w:rsidRPr="00E54958" w:rsidRDefault="00544C75" w:rsidP="00544C75">
      <w:pPr>
        <w:rPr>
          <w:rFonts w:ascii="Calibri" w:hAnsi="Calibri"/>
          <w:bCs/>
          <w:iCs/>
        </w:rPr>
      </w:pPr>
      <w:r w:rsidRPr="00E54958">
        <w:rPr>
          <w:rFonts w:ascii="Calibri" w:hAnsi="Calibri"/>
          <w:bCs/>
          <w:iCs/>
        </w:rPr>
        <w:t>Naam wpb:</w:t>
      </w:r>
      <w:r w:rsidRPr="00E54958">
        <w:rPr>
          <w:rFonts w:ascii="Calibri" w:hAnsi="Calibri"/>
          <w:bCs/>
          <w:iCs/>
        </w:rPr>
        <w:tab/>
      </w:r>
      <w:r w:rsidRPr="00E54958">
        <w:rPr>
          <w:rFonts w:ascii="Calibri" w:hAnsi="Calibri"/>
          <w:bCs/>
          <w:iCs/>
        </w:rPr>
        <w:tab/>
        <w:t>……………………………….</w:t>
      </w:r>
    </w:p>
    <w:p w:rsidR="00601196" w:rsidRPr="00F53BCB" w:rsidRDefault="00601196" w:rsidP="00601196">
      <w:pPr>
        <w:rPr>
          <w:rFonts w:ascii="Calibri" w:hAnsi="Calibri"/>
        </w:rPr>
      </w:pPr>
    </w:p>
    <w:tbl>
      <w:tblPr>
        <w:tblW w:w="920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360"/>
        <w:gridCol w:w="360"/>
        <w:gridCol w:w="360"/>
        <w:gridCol w:w="6120"/>
      </w:tblGrid>
      <w:tr w:rsidR="00601196" w:rsidRPr="00F53BCB" w:rsidTr="00E14819">
        <w:trPr>
          <w:trHeight w:val="397"/>
        </w:trPr>
        <w:tc>
          <w:tcPr>
            <w:tcW w:w="2000" w:type="dxa"/>
            <w:shd w:val="clear" w:color="auto" w:fill="auto"/>
            <w:vAlign w:val="center"/>
          </w:tcPr>
          <w:p w:rsidR="00601196" w:rsidRPr="00F53BCB" w:rsidRDefault="00601196" w:rsidP="00E14819">
            <w:pPr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Kenmerk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601196" w:rsidRPr="00F53BCB" w:rsidRDefault="0060119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sym w:font="Wingdings" w:char="F04C"/>
            </w:r>
          </w:p>
        </w:tc>
        <w:tc>
          <w:tcPr>
            <w:tcW w:w="360" w:type="dxa"/>
            <w:vAlign w:val="center"/>
          </w:tcPr>
          <w:p w:rsidR="00601196" w:rsidRPr="00F53BCB" w:rsidRDefault="0060119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sym w:font="Wingdings" w:char="F04B"/>
            </w:r>
          </w:p>
        </w:tc>
        <w:tc>
          <w:tcPr>
            <w:tcW w:w="360" w:type="dxa"/>
            <w:vAlign w:val="center"/>
          </w:tcPr>
          <w:p w:rsidR="00601196" w:rsidRPr="00F53BCB" w:rsidRDefault="0060119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sym w:font="Wingdings" w:char="F04A"/>
            </w:r>
          </w:p>
        </w:tc>
        <w:tc>
          <w:tcPr>
            <w:tcW w:w="6120" w:type="dxa"/>
            <w:vAlign w:val="center"/>
          </w:tcPr>
          <w:p w:rsidR="00601196" w:rsidRPr="00F53BCB" w:rsidRDefault="0060119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Ja? Hoe? Voorbeeld(en) uit de les</w:t>
            </w:r>
          </w:p>
        </w:tc>
      </w:tr>
      <w:tr w:rsidR="00601196" w:rsidRPr="00F53BCB">
        <w:trPr>
          <w:trHeight w:val="1304"/>
        </w:trPr>
        <w:tc>
          <w:tcPr>
            <w:tcW w:w="20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Na afronden van de uitleg (of een deel ervan) gaat de docent met vragen na of deze overgekomen is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12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304"/>
        </w:trPr>
        <w:tc>
          <w:tcPr>
            <w:tcW w:w="20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Alle leerlingen zijn aanspreekbaar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12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304"/>
        </w:trPr>
        <w:tc>
          <w:tcPr>
            <w:tcW w:w="20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docent geeft willekeurige beurten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12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304"/>
        </w:trPr>
        <w:tc>
          <w:tcPr>
            <w:tcW w:w="20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docent laat leerlingen hun begrip in eigen woorden weergeven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12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304"/>
        </w:trPr>
        <w:tc>
          <w:tcPr>
            <w:tcW w:w="20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Leerlingen krijgen langer dan 3 seconden denktijd om vragen te beantwoorden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12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304"/>
        </w:trPr>
        <w:tc>
          <w:tcPr>
            <w:tcW w:w="20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docent gebruikt langere denktijd bij hogere orde vragen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12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304"/>
        </w:trPr>
        <w:tc>
          <w:tcPr>
            <w:tcW w:w="20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Leerlingen mogen passen op vragen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12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304"/>
        </w:trPr>
        <w:tc>
          <w:tcPr>
            <w:tcW w:w="20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docent reageert goed op (deels) foute antwoorden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12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304"/>
        </w:trPr>
        <w:tc>
          <w:tcPr>
            <w:tcW w:w="200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lastRenderedPageBreak/>
              <w:t>De controle vragen zijn in overeenstemming met het denkniveau van de leskern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12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304"/>
        </w:trPr>
        <w:tc>
          <w:tcPr>
            <w:tcW w:w="9200" w:type="dxa"/>
            <w:gridSpan w:val="5"/>
            <w:shd w:val="clear" w:color="auto" w:fill="auto"/>
          </w:tcPr>
          <w:p w:rsidR="00544C75" w:rsidRPr="00544C75" w:rsidRDefault="00544C75" w:rsidP="00E14819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 w:rsidRPr="00544C75">
              <w:rPr>
                <w:rFonts w:ascii="Calibri" w:hAnsi="Calibri"/>
                <w:b/>
                <w:sz w:val="22"/>
                <w:szCs w:val="22"/>
              </w:rPr>
              <w:t>Opmerkingen wpb:</w:t>
            </w: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  <w:r w:rsidRPr="00544C75">
              <w:rPr>
                <w:rFonts w:ascii="Calibri" w:hAnsi="Calibri"/>
                <w:sz w:val="22"/>
                <w:szCs w:val="22"/>
              </w:rPr>
              <w:t xml:space="preserve">Datum: </w:t>
            </w: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  <w:r w:rsidRPr="00544C75">
              <w:rPr>
                <w:rFonts w:ascii="Calibri" w:hAnsi="Calibri"/>
                <w:sz w:val="22"/>
                <w:szCs w:val="22"/>
              </w:rPr>
              <w:t xml:space="preserve">Handtekening wpb:  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</w:tbl>
    <w:p w:rsidR="00601196" w:rsidRPr="00F53BCB" w:rsidRDefault="00601196" w:rsidP="00601196">
      <w:pPr>
        <w:rPr>
          <w:rFonts w:ascii="Calibri" w:hAnsi="Calibri"/>
          <w:b/>
          <w:bCs/>
          <w:i/>
          <w:iCs/>
        </w:rPr>
      </w:pPr>
    </w:p>
    <w:p w:rsidR="00601196" w:rsidRPr="00F53BCB" w:rsidRDefault="00601196" w:rsidP="00601196">
      <w:pPr>
        <w:rPr>
          <w:rFonts w:ascii="Calibri" w:hAnsi="Calibri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E14819" w:rsidRPr="00F53BCB" w:rsidRDefault="00E14819" w:rsidP="00E14819">
      <w:pPr>
        <w:rPr>
          <w:rFonts w:ascii="Calibri" w:hAnsi="Calibri"/>
          <w:b/>
          <w:i/>
          <w:sz w:val="28"/>
          <w:szCs w:val="28"/>
        </w:rPr>
      </w:pPr>
      <w:r w:rsidRPr="00F53BCB">
        <w:rPr>
          <w:rFonts w:ascii="Calibri" w:hAnsi="Calibri"/>
          <w:b/>
          <w:i/>
          <w:sz w:val="28"/>
          <w:szCs w:val="28"/>
        </w:rPr>
        <w:lastRenderedPageBreak/>
        <w:t xml:space="preserve">Observatieformulier lesfase </w:t>
      </w:r>
      <w:r>
        <w:rPr>
          <w:rFonts w:ascii="Calibri" w:hAnsi="Calibri"/>
          <w:b/>
          <w:i/>
          <w:sz w:val="28"/>
          <w:szCs w:val="28"/>
        </w:rPr>
        <w:t>4</w:t>
      </w:r>
      <w:r w:rsidRPr="00F53BCB">
        <w:rPr>
          <w:rFonts w:ascii="Calibri" w:hAnsi="Calibri"/>
          <w:b/>
          <w:i/>
          <w:sz w:val="28"/>
          <w:szCs w:val="28"/>
        </w:rPr>
        <w:t xml:space="preserve">: </w:t>
      </w:r>
      <w:r>
        <w:rPr>
          <w:rFonts w:ascii="Calibri" w:hAnsi="Calibri"/>
          <w:b/>
          <w:i/>
          <w:sz w:val="28"/>
          <w:szCs w:val="28"/>
        </w:rPr>
        <w:t>Instructie op zelfwerkzaamheid</w:t>
      </w: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544C75" w:rsidRPr="00E54958" w:rsidRDefault="00544C75" w:rsidP="00544C75">
      <w:pPr>
        <w:rPr>
          <w:rFonts w:ascii="Calibri" w:hAnsi="Calibri"/>
          <w:bCs/>
          <w:iCs/>
        </w:rPr>
      </w:pPr>
      <w:r w:rsidRPr="00E54958">
        <w:rPr>
          <w:rFonts w:ascii="Calibri" w:hAnsi="Calibri"/>
          <w:bCs/>
          <w:iCs/>
        </w:rPr>
        <w:t>Naam student:</w:t>
      </w:r>
      <w:r w:rsidRPr="00E54958">
        <w:rPr>
          <w:rFonts w:ascii="Calibri" w:hAnsi="Calibri"/>
          <w:bCs/>
          <w:iCs/>
        </w:rPr>
        <w:tab/>
        <w:t>……………………………….</w:t>
      </w:r>
    </w:p>
    <w:p w:rsidR="00544C75" w:rsidRPr="00E54958" w:rsidRDefault="00544C75" w:rsidP="00544C75">
      <w:pPr>
        <w:rPr>
          <w:rFonts w:ascii="Calibri" w:hAnsi="Calibri"/>
          <w:bCs/>
          <w:iCs/>
        </w:rPr>
      </w:pPr>
    </w:p>
    <w:p w:rsidR="00544C75" w:rsidRPr="00E54958" w:rsidRDefault="00544C75" w:rsidP="00544C75">
      <w:pPr>
        <w:rPr>
          <w:rFonts w:ascii="Calibri" w:hAnsi="Calibri"/>
          <w:bCs/>
          <w:iCs/>
        </w:rPr>
      </w:pPr>
      <w:r w:rsidRPr="00E54958">
        <w:rPr>
          <w:rFonts w:ascii="Calibri" w:hAnsi="Calibri"/>
          <w:bCs/>
          <w:iCs/>
        </w:rPr>
        <w:t>Naam wpb:</w:t>
      </w:r>
      <w:r w:rsidRPr="00E54958">
        <w:rPr>
          <w:rFonts w:ascii="Calibri" w:hAnsi="Calibri"/>
          <w:bCs/>
          <w:iCs/>
        </w:rPr>
        <w:tab/>
      </w:r>
      <w:r w:rsidRPr="00E54958">
        <w:rPr>
          <w:rFonts w:ascii="Calibri" w:hAnsi="Calibri"/>
          <w:bCs/>
          <w:iCs/>
        </w:rPr>
        <w:tab/>
        <w:t>……………………………….</w:t>
      </w:r>
    </w:p>
    <w:p w:rsidR="00601196" w:rsidRPr="00F53BCB" w:rsidRDefault="00601196" w:rsidP="00601196">
      <w:pPr>
        <w:rPr>
          <w:rFonts w:ascii="Calibri" w:hAnsi="Calibri"/>
          <w:sz w:val="22"/>
          <w:szCs w:val="22"/>
        </w:rPr>
      </w:pPr>
    </w:p>
    <w:tbl>
      <w:tblPr>
        <w:tblW w:w="992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360"/>
        <w:gridCol w:w="360"/>
        <w:gridCol w:w="360"/>
        <w:gridCol w:w="6660"/>
      </w:tblGrid>
      <w:tr w:rsidR="00601196" w:rsidRPr="00F53BCB" w:rsidTr="00E14819">
        <w:trPr>
          <w:trHeight w:val="397"/>
        </w:trPr>
        <w:tc>
          <w:tcPr>
            <w:tcW w:w="2180" w:type="dxa"/>
            <w:shd w:val="clear" w:color="auto" w:fill="auto"/>
            <w:vAlign w:val="center"/>
          </w:tcPr>
          <w:p w:rsidR="00601196" w:rsidRPr="00F53BCB" w:rsidRDefault="00601196" w:rsidP="00E14819">
            <w:pPr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Kenmerk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601196" w:rsidRPr="00F53BCB" w:rsidRDefault="0060119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sym w:font="Wingdings" w:char="F04C"/>
            </w:r>
          </w:p>
        </w:tc>
        <w:tc>
          <w:tcPr>
            <w:tcW w:w="360" w:type="dxa"/>
            <w:vAlign w:val="center"/>
          </w:tcPr>
          <w:p w:rsidR="00601196" w:rsidRPr="00F53BCB" w:rsidRDefault="0060119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sym w:font="Wingdings" w:char="F04B"/>
            </w:r>
          </w:p>
        </w:tc>
        <w:tc>
          <w:tcPr>
            <w:tcW w:w="360" w:type="dxa"/>
            <w:vAlign w:val="center"/>
          </w:tcPr>
          <w:p w:rsidR="00601196" w:rsidRPr="00F53BCB" w:rsidRDefault="0060119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sym w:font="Wingdings" w:char="F04A"/>
            </w:r>
          </w:p>
        </w:tc>
        <w:tc>
          <w:tcPr>
            <w:tcW w:w="6660" w:type="dxa"/>
            <w:vAlign w:val="center"/>
          </w:tcPr>
          <w:p w:rsidR="00601196" w:rsidRPr="00F53BCB" w:rsidRDefault="0060119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Ja? Hoe? Voorbeeld(en) uit de les</w:t>
            </w:r>
          </w:p>
        </w:tc>
      </w:tr>
      <w:tr w:rsidR="00601196" w:rsidRPr="00F53BCB">
        <w:trPr>
          <w:trHeight w:val="1418"/>
        </w:trPr>
        <w:tc>
          <w:tcPr>
            <w:tcW w:w="218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De docent geeft instructie hoe de leerlingen te werk moeten gaan bij samen/individueel werken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6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418"/>
        </w:trPr>
        <w:tc>
          <w:tcPr>
            <w:tcW w:w="218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Voor leerlingen is na de instructie duidelijk wat gedaan moet worden, wat in de les en wat thuis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6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418"/>
        </w:trPr>
        <w:tc>
          <w:tcPr>
            <w:tcW w:w="218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Voor leerlingen is na de instructie duidelijk hoe de opdracht aan te pakken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6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418"/>
        </w:trPr>
        <w:tc>
          <w:tcPr>
            <w:tcW w:w="218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Voor leerlingen is na de instructie duidelijk hoe &amp; aan wie hulp gevraagd kan/mag worden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6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418"/>
        </w:trPr>
        <w:tc>
          <w:tcPr>
            <w:tcW w:w="218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Voor leerlingen is na de instructie duidelijk hoeveel tijd ze voor de opdracht hebben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6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418"/>
        </w:trPr>
        <w:tc>
          <w:tcPr>
            <w:tcW w:w="218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Voor leerlingen is na de instructie duidelijk wat er met de uitkomsten gaat gebeuren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6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418"/>
        </w:trPr>
        <w:tc>
          <w:tcPr>
            <w:tcW w:w="218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Voor leerlingen die voortijdig klaar zijn wordt duidelijk wat ze moeten doen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66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1418"/>
        </w:trPr>
        <w:tc>
          <w:tcPr>
            <w:tcW w:w="9920" w:type="dxa"/>
            <w:gridSpan w:val="5"/>
            <w:shd w:val="clear" w:color="auto" w:fill="auto"/>
          </w:tcPr>
          <w:p w:rsidR="00544C75" w:rsidRPr="00544C75" w:rsidRDefault="00544C75" w:rsidP="00E14819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 w:rsidRPr="00544C75">
              <w:rPr>
                <w:rFonts w:ascii="Calibri" w:hAnsi="Calibri"/>
                <w:b/>
                <w:sz w:val="22"/>
                <w:szCs w:val="22"/>
              </w:rPr>
              <w:lastRenderedPageBreak/>
              <w:t>Opmerkingen wpb:</w:t>
            </w: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  <w:r w:rsidRPr="00544C75">
              <w:rPr>
                <w:rFonts w:ascii="Calibri" w:hAnsi="Calibri"/>
                <w:sz w:val="22"/>
                <w:szCs w:val="22"/>
              </w:rPr>
              <w:t xml:space="preserve">Datum: </w:t>
            </w: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  <w:r w:rsidRPr="00544C75">
              <w:rPr>
                <w:rFonts w:ascii="Calibri" w:hAnsi="Calibri"/>
                <w:sz w:val="22"/>
                <w:szCs w:val="22"/>
              </w:rPr>
              <w:t xml:space="preserve">Handtekening wpb:  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</w:tbl>
    <w:p w:rsidR="00601196" w:rsidRPr="00F53BCB" w:rsidRDefault="00601196" w:rsidP="00601196">
      <w:pPr>
        <w:rPr>
          <w:rFonts w:ascii="Calibri" w:hAnsi="Calibri"/>
        </w:rPr>
      </w:pPr>
    </w:p>
    <w:p w:rsidR="00601196" w:rsidRPr="00F53BCB" w:rsidRDefault="00601196" w:rsidP="00601196">
      <w:pPr>
        <w:rPr>
          <w:rFonts w:ascii="Calibri" w:hAnsi="Calibri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E14819" w:rsidRDefault="00E14819" w:rsidP="00E14819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Cs/>
          <w:iCs/>
        </w:rPr>
        <w:br w:type="page"/>
      </w:r>
      <w:r w:rsidRPr="00F53BCB">
        <w:rPr>
          <w:rFonts w:ascii="Calibri" w:hAnsi="Calibri"/>
          <w:b/>
          <w:i/>
          <w:sz w:val="28"/>
          <w:szCs w:val="28"/>
        </w:rPr>
        <w:lastRenderedPageBreak/>
        <w:t xml:space="preserve">Observatieformulier lesfase </w:t>
      </w:r>
      <w:r>
        <w:rPr>
          <w:rFonts w:ascii="Calibri" w:hAnsi="Calibri"/>
          <w:b/>
          <w:i/>
          <w:sz w:val="28"/>
          <w:szCs w:val="28"/>
        </w:rPr>
        <w:t>5</w:t>
      </w:r>
      <w:r w:rsidRPr="00F53BCB">
        <w:rPr>
          <w:rFonts w:ascii="Calibri" w:hAnsi="Calibri"/>
          <w:b/>
          <w:i/>
          <w:sz w:val="28"/>
          <w:szCs w:val="28"/>
        </w:rPr>
        <w:t xml:space="preserve">: </w:t>
      </w:r>
      <w:r>
        <w:rPr>
          <w:rFonts w:ascii="Calibri" w:hAnsi="Calibri"/>
          <w:b/>
          <w:i/>
          <w:sz w:val="28"/>
          <w:szCs w:val="28"/>
        </w:rPr>
        <w:t>Begeleiden van zelfwerkzaamheid</w:t>
      </w:r>
    </w:p>
    <w:p w:rsidR="00E14819" w:rsidRPr="00F53BCB" w:rsidRDefault="00E14819" w:rsidP="00E14819">
      <w:pPr>
        <w:rPr>
          <w:rFonts w:ascii="Calibri" w:hAnsi="Calibri"/>
          <w:b/>
          <w:i/>
          <w:sz w:val="28"/>
          <w:szCs w:val="28"/>
        </w:rPr>
      </w:pPr>
    </w:p>
    <w:p w:rsidR="00544C75" w:rsidRPr="00E54958" w:rsidRDefault="00544C75" w:rsidP="00544C75">
      <w:pPr>
        <w:rPr>
          <w:rFonts w:ascii="Calibri" w:hAnsi="Calibri"/>
          <w:bCs/>
          <w:iCs/>
        </w:rPr>
      </w:pPr>
      <w:r w:rsidRPr="00E54958">
        <w:rPr>
          <w:rFonts w:ascii="Calibri" w:hAnsi="Calibri"/>
          <w:bCs/>
          <w:iCs/>
        </w:rPr>
        <w:t>Naam student:</w:t>
      </w:r>
      <w:r w:rsidRPr="00E54958">
        <w:rPr>
          <w:rFonts w:ascii="Calibri" w:hAnsi="Calibri"/>
          <w:bCs/>
          <w:iCs/>
        </w:rPr>
        <w:tab/>
        <w:t>……………………………….</w:t>
      </w:r>
    </w:p>
    <w:p w:rsidR="00544C75" w:rsidRPr="00E54958" w:rsidRDefault="00544C75" w:rsidP="00544C75">
      <w:pPr>
        <w:rPr>
          <w:rFonts w:ascii="Calibri" w:hAnsi="Calibri"/>
          <w:bCs/>
          <w:iCs/>
        </w:rPr>
      </w:pPr>
    </w:p>
    <w:p w:rsidR="00544C75" w:rsidRPr="00E54958" w:rsidRDefault="00544C75" w:rsidP="00544C75">
      <w:pPr>
        <w:rPr>
          <w:rFonts w:ascii="Calibri" w:hAnsi="Calibri"/>
          <w:bCs/>
          <w:iCs/>
        </w:rPr>
      </w:pPr>
      <w:r w:rsidRPr="00E54958">
        <w:rPr>
          <w:rFonts w:ascii="Calibri" w:hAnsi="Calibri"/>
          <w:bCs/>
          <w:iCs/>
        </w:rPr>
        <w:t>Naam wpb:</w:t>
      </w:r>
      <w:r w:rsidRPr="00E54958">
        <w:rPr>
          <w:rFonts w:ascii="Calibri" w:hAnsi="Calibri"/>
          <w:bCs/>
          <w:iCs/>
        </w:rPr>
        <w:tab/>
      </w:r>
      <w:r w:rsidRPr="00E54958">
        <w:rPr>
          <w:rFonts w:ascii="Calibri" w:hAnsi="Calibri"/>
          <w:bCs/>
          <w:iCs/>
        </w:rPr>
        <w:tab/>
        <w:t>……………………………….</w:t>
      </w:r>
    </w:p>
    <w:p w:rsidR="00D72CD6" w:rsidRPr="00F53BCB" w:rsidRDefault="00D72CD6" w:rsidP="00D72CD6">
      <w:pPr>
        <w:rPr>
          <w:rFonts w:ascii="Calibri" w:hAnsi="Calibri"/>
        </w:rPr>
      </w:pPr>
    </w:p>
    <w:tbl>
      <w:tblPr>
        <w:tblW w:w="974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360"/>
        <w:gridCol w:w="360"/>
        <w:gridCol w:w="360"/>
        <w:gridCol w:w="6480"/>
      </w:tblGrid>
      <w:tr w:rsidR="00D72CD6" w:rsidRPr="00F53BCB" w:rsidTr="00E14819">
        <w:trPr>
          <w:trHeight w:val="397"/>
        </w:trPr>
        <w:tc>
          <w:tcPr>
            <w:tcW w:w="2180" w:type="dxa"/>
            <w:shd w:val="clear" w:color="auto" w:fill="auto"/>
            <w:vAlign w:val="center"/>
          </w:tcPr>
          <w:p w:rsidR="00D72CD6" w:rsidRPr="00F53BCB" w:rsidRDefault="00D72CD6" w:rsidP="00E14819">
            <w:pPr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Kenmerk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D72CD6" w:rsidRPr="00F53BCB" w:rsidRDefault="00D72CD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sym w:font="Wingdings" w:char="F04C"/>
            </w:r>
          </w:p>
        </w:tc>
        <w:tc>
          <w:tcPr>
            <w:tcW w:w="360" w:type="dxa"/>
            <w:vAlign w:val="center"/>
          </w:tcPr>
          <w:p w:rsidR="00D72CD6" w:rsidRPr="00F53BCB" w:rsidRDefault="00D72CD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sym w:font="Wingdings" w:char="F04B"/>
            </w:r>
          </w:p>
        </w:tc>
        <w:tc>
          <w:tcPr>
            <w:tcW w:w="360" w:type="dxa"/>
            <w:vAlign w:val="center"/>
          </w:tcPr>
          <w:p w:rsidR="00D72CD6" w:rsidRPr="00F53BCB" w:rsidRDefault="00D72CD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sym w:font="Wingdings" w:char="F04A"/>
            </w:r>
          </w:p>
        </w:tc>
        <w:tc>
          <w:tcPr>
            <w:tcW w:w="6480" w:type="dxa"/>
            <w:vAlign w:val="center"/>
          </w:tcPr>
          <w:p w:rsidR="00D72CD6" w:rsidRPr="00F53BCB" w:rsidRDefault="00D72CD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Ja? Hoe? Voorbeeld(en) uit de les</w:t>
            </w:r>
          </w:p>
        </w:tc>
      </w:tr>
      <w:tr w:rsidR="00D72CD6" w:rsidRPr="00F53BCB">
        <w:trPr>
          <w:trHeight w:val="1021"/>
        </w:trPr>
        <w:tc>
          <w:tcPr>
            <w:tcW w:w="2180" w:type="dxa"/>
            <w:shd w:val="clear" w:color="auto" w:fill="auto"/>
            <w:vAlign w:val="center"/>
          </w:tcPr>
          <w:p w:rsidR="00D72CD6" w:rsidRPr="00F53BCB" w:rsidRDefault="00D72CD6" w:rsidP="00D72CD6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De docent controleert of leerlingen de instructie op zelfwerkzaamheid begrepen hebben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648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</w:tr>
      <w:tr w:rsidR="00D72CD6" w:rsidRPr="00F53BCB">
        <w:trPr>
          <w:trHeight w:val="1021"/>
        </w:trPr>
        <w:tc>
          <w:tcPr>
            <w:tcW w:w="2180" w:type="dxa"/>
            <w:shd w:val="clear" w:color="auto" w:fill="auto"/>
            <w:vAlign w:val="center"/>
          </w:tcPr>
          <w:p w:rsidR="00D72CD6" w:rsidRPr="00F53BCB" w:rsidRDefault="00D72CD6" w:rsidP="00D72CD6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De docent last een periode in waarin geen hulp gegeven wordt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648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</w:tr>
      <w:tr w:rsidR="00E14819" w:rsidRPr="00F53BCB" w:rsidTr="00E14819">
        <w:trPr>
          <w:trHeight w:val="397"/>
        </w:trPr>
        <w:tc>
          <w:tcPr>
            <w:tcW w:w="9740" w:type="dxa"/>
            <w:gridSpan w:val="5"/>
            <w:shd w:val="clear" w:color="auto" w:fill="auto"/>
            <w:vAlign w:val="center"/>
          </w:tcPr>
          <w:p w:rsidR="00E14819" w:rsidRPr="00F53BCB" w:rsidRDefault="00E14819" w:rsidP="00E14819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 xml:space="preserve">De docent helpt bij de uitvoering van het werk, te weten: </w:t>
            </w:r>
          </w:p>
        </w:tc>
      </w:tr>
      <w:tr w:rsidR="00D72CD6" w:rsidRPr="00F53BCB">
        <w:trPr>
          <w:trHeight w:val="1021"/>
        </w:trPr>
        <w:tc>
          <w:tcPr>
            <w:tcW w:w="2180" w:type="dxa"/>
            <w:shd w:val="clear" w:color="auto" w:fill="auto"/>
            <w:vAlign w:val="center"/>
          </w:tcPr>
          <w:p w:rsidR="00D72CD6" w:rsidRPr="00F53BCB" w:rsidRDefault="00D72CD6" w:rsidP="00D72CD6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De docent geeft feedback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648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</w:tr>
      <w:tr w:rsidR="00D72CD6" w:rsidRPr="00F53BCB">
        <w:trPr>
          <w:trHeight w:val="1021"/>
        </w:trPr>
        <w:tc>
          <w:tcPr>
            <w:tcW w:w="2180" w:type="dxa"/>
            <w:shd w:val="clear" w:color="auto" w:fill="auto"/>
            <w:vAlign w:val="center"/>
          </w:tcPr>
          <w:p w:rsidR="00D72CD6" w:rsidRPr="00F53BCB" w:rsidRDefault="00D72CD6" w:rsidP="00D72CD6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De docent gaat met leerlingen aan het werk door middel van vragen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648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</w:tr>
      <w:tr w:rsidR="00D72CD6" w:rsidRPr="00F53BCB">
        <w:trPr>
          <w:trHeight w:val="1021"/>
        </w:trPr>
        <w:tc>
          <w:tcPr>
            <w:tcW w:w="2180" w:type="dxa"/>
            <w:shd w:val="clear" w:color="auto" w:fill="auto"/>
            <w:vAlign w:val="center"/>
          </w:tcPr>
          <w:p w:rsidR="00D72CD6" w:rsidRPr="00F53BCB" w:rsidRDefault="00D72CD6" w:rsidP="00D72CD6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De docent moedigt leerlingen aan eigen oplossingen te zoeken voor problemen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648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</w:tr>
      <w:tr w:rsidR="00D72CD6" w:rsidRPr="00F53BCB">
        <w:trPr>
          <w:trHeight w:val="1021"/>
        </w:trPr>
        <w:tc>
          <w:tcPr>
            <w:tcW w:w="2180" w:type="dxa"/>
            <w:shd w:val="clear" w:color="auto" w:fill="auto"/>
            <w:vAlign w:val="center"/>
          </w:tcPr>
          <w:p w:rsidR="00D72CD6" w:rsidRPr="00F53BCB" w:rsidRDefault="00D72CD6" w:rsidP="00D72CD6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De docent stimuleert het denken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648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</w:tr>
      <w:tr w:rsidR="00D72CD6" w:rsidRPr="00F53BCB">
        <w:trPr>
          <w:trHeight w:val="1021"/>
        </w:trPr>
        <w:tc>
          <w:tcPr>
            <w:tcW w:w="2180" w:type="dxa"/>
            <w:shd w:val="clear" w:color="auto" w:fill="auto"/>
            <w:vAlign w:val="center"/>
          </w:tcPr>
          <w:p w:rsidR="00D72CD6" w:rsidRPr="00F53BCB" w:rsidRDefault="00D72CD6" w:rsidP="00D72CD6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De docent observeert leerlingen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648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</w:tr>
      <w:tr w:rsidR="00D72CD6" w:rsidRPr="00F53BCB">
        <w:trPr>
          <w:trHeight w:val="1021"/>
        </w:trPr>
        <w:tc>
          <w:tcPr>
            <w:tcW w:w="2180" w:type="dxa"/>
            <w:shd w:val="clear" w:color="auto" w:fill="auto"/>
            <w:vAlign w:val="center"/>
          </w:tcPr>
          <w:p w:rsidR="00D72CD6" w:rsidRPr="00F53BCB" w:rsidRDefault="00D72CD6" w:rsidP="00D72CD6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De docent geeft hulpbronnen aan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648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</w:tr>
      <w:tr w:rsidR="00D72CD6" w:rsidRPr="00F53BCB">
        <w:trPr>
          <w:trHeight w:val="1021"/>
        </w:trPr>
        <w:tc>
          <w:tcPr>
            <w:tcW w:w="2180" w:type="dxa"/>
            <w:shd w:val="clear" w:color="auto" w:fill="auto"/>
            <w:vAlign w:val="center"/>
          </w:tcPr>
          <w:p w:rsidR="00D72CD6" w:rsidRPr="00F53BCB" w:rsidRDefault="00D72CD6" w:rsidP="00D72CD6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De docent stimuleert de activiteiten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648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</w:tr>
      <w:tr w:rsidR="00D72CD6" w:rsidRPr="00F53BCB">
        <w:trPr>
          <w:trHeight w:val="1021"/>
        </w:trPr>
        <w:tc>
          <w:tcPr>
            <w:tcW w:w="2180" w:type="dxa"/>
            <w:shd w:val="clear" w:color="auto" w:fill="auto"/>
            <w:vAlign w:val="center"/>
          </w:tcPr>
          <w:p w:rsidR="00D72CD6" w:rsidRPr="00F53BCB" w:rsidRDefault="00D72CD6" w:rsidP="00D72CD6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lastRenderedPageBreak/>
              <w:t>De docent controleert de verwerking door de leerlingen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  <w:tc>
          <w:tcPr>
            <w:tcW w:w="6480" w:type="dxa"/>
          </w:tcPr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</w:tr>
      <w:tr w:rsidR="00D72CD6" w:rsidRPr="00F53BCB">
        <w:trPr>
          <w:trHeight w:val="1021"/>
        </w:trPr>
        <w:tc>
          <w:tcPr>
            <w:tcW w:w="9740" w:type="dxa"/>
            <w:gridSpan w:val="5"/>
            <w:shd w:val="clear" w:color="auto" w:fill="auto"/>
          </w:tcPr>
          <w:p w:rsidR="00544C75" w:rsidRPr="00544C75" w:rsidRDefault="00544C75" w:rsidP="00E14819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 w:rsidRPr="00544C75">
              <w:rPr>
                <w:rFonts w:ascii="Calibri" w:hAnsi="Calibri"/>
                <w:b/>
                <w:sz w:val="22"/>
                <w:szCs w:val="22"/>
              </w:rPr>
              <w:t>Opmerkingen wpb:</w:t>
            </w: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  <w:r w:rsidRPr="00544C75">
              <w:rPr>
                <w:rFonts w:ascii="Calibri" w:hAnsi="Calibri"/>
                <w:sz w:val="22"/>
                <w:szCs w:val="22"/>
              </w:rPr>
              <w:t xml:space="preserve">Datum: </w:t>
            </w: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  <w:r w:rsidRPr="00544C75">
              <w:rPr>
                <w:rFonts w:ascii="Calibri" w:hAnsi="Calibri"/>
                <w:sz w:val="22"/>
                <w:szCs w:val="22"/>
              </w:rPr>
              <w:t xml:space="preserve">Handtekening wpb:  </w:t>
            </w:r>
          </w:p>
          <w:p w:rsidR="00D72CD6" w:rsidRPr="00F53BCB" w:rsidRDefault="00D72CD6" w:rsidP="00D72CD6">
            <w:pPr>
              <w:rPr>
                <w:rFonts w:ascii="Calibri" w:hAnsi="Calibri"/>
              </w:rPr>
            </w:pPr>
          </w:p>
        </w:tc>
      </w:tr>
    </w:tbl>
    <w:p w:rsidR="00D72CD6" w:rsidRPr="00F53BCB" w:rsidRDefault="00D72CD6" w:rsidP="00D72CD6">
      <w:pPr>
        <w:rPr>
          <w:rFonts w:ascii="Calibri" w:hAnsi="Calibri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E14819" w:rsidRPr="00F53BCB" w:rsidRDefault="00E14819" w:rsidP="00E14819">
      <w:pPr>
        <w:rPr>
          <w:rFonts w:ascii="Calibri" w:hAnsi="Calibri"/>
          <w:b/>
          <w:i/>
          <w:sz w:val="28"/>
          <w:szCs w:val="28"/>
        </w:rPr>
      </w:pPr>
      <w:r w:rsidRPr="00F53BCB">
        <w:rPr>
          <w:rFonts w:ascii="Calibri" w:hAnsi="Calibri"/>
          <w:b/>
          <w:i/>
          <w:sz w:val="28"/>
          <w:szCs w:val="28"/>
        </w:rPr>
        <w:lastRenderedPageBreak/>
        <w:t xml:space="preserve">Observatieformulier lesfase </w:t>
      </w:r>
      <w:r>
        <w:rPr>
          <w:rFonts w:ascii="Calibri" w:hAnsi="Calibri"/>
          <w:b/>
          <w:i/>
          <w:sz w:val="28"/>
          <w:szCs w:val="28"/>
        </w:rPr>
        <w:t>6</w:t>
      </w:r>
      <w:r w:rsidRPr="00F53BCB">
        <w:rPr>
          <w:rFonts w:ascii="Calibri" w:hAnsi="Calibri"/>
          <w:b/>
          <w:i/>
          <w:sz w:val="28"/>
          <w:szCs w:val="28"/>
        </w:rPr>
        <w:t xml:space="preserve">: </w:t>
      </w:r>
      <w:r>
        <w:rPr>
          <w:rFonts w:ascii="Calibri" w:hAnsi="Calibri"/>
          <w:b/>
          <w:i/>
          <w:sz w:val="28"/>
          <w:szCs w:val="28"/>
        </w:rPr>
        <w:t>Afronden op de leskern</w:t>
      </w: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p w:rsidR="00544C75" w:rsidRPr="00E54958" w:rsidRDefault="00544C75" w:rsidP="00544C75">
      <w:pPr>
        <w:rPr>
          <w:rFonts w:ascii="Calibri" w:hAnsi="Calibri"/>
          <w:bCs/>
          <w:iCs/>
        </w:rPr>
      </w:pPr>
      <w:r w:rsidRPr="00E54958">
        <w:rPr>
          <w:rFonts w:ascii="Calibri" w:hAnsi="Calibri"/>
          <w:bCs/>
          <w:iCs/>
        </w:rPr>
        <w:t>Naam student:</w:t>
      </w:r>
      <w:r w:rsidRPr="00E54958">
        <w:rPr>
          <w:rFonts w:ascii="Calibri" w:hAnsi="Calibri"/>
          <w:bCs/>
          <w:iCs/>
        </w:rPr>
        <w:tab/>
        <w:t>……………………………….</w:t>
      </w:r>
    </w:p>
    <w:p w:rsidR="00544C75" w:rsidRPr="00E54958" w:rsidRDefault="00544C75" w:rsidP="00544C75">
      <w:pPr>
        <w:rPr>
          <w:rFonts w:ascii="Calibri" w:hAnsi="Calibri"/>
          <w:bCs/>
          <w:iCs/>
        </w:rPr>
      </w:pPr>
    </w:p>
    <w:p w:rsidR="00544C75" w:rsidRPr="00E54958" w:rsidRDefault="00544C75" w:rsidP="00544C75">
      <w:pPr>
        <w:rPr>
          <w:rFonts w:ascii="Calibri" w:hAnsi="Calibri"/>
          <w:bCs/>
          <w:iCs/>
        </w:rPr>
      </w:pPr>
      <w:r w:rsidRPr="00E54958">
        <w:rPr>
          <w:rFonts w:ascii="Calibri" w:hAnsi="Calibri"/>
          <w:bCs/>
          <w:iCs/>
        </w:rPr>
        <w:t>Naam wpb:</w:t>
      </w:r>
      <w:r w:rsidRPr="00E54958">
        <w:rPr>
          <w:rFonts w:ascii="Calibri" w:hAnsi="Calibri"/>
          <w:bCs/>
          <w:iCs/>
        </w:rPr>
        <w:tab/>
      </w:r>
      <w:r w:rsidRPr="00E54958">
        <w:rPr>
          <w:rFonts w:ascii="Calibri" w:hAnsi="Calibri"/>
          <w:bCs/>
          <w:iCs/>
        </w:rPr>
        <w:tab/>
        <w:t>……………………………….</w:t>
      </w:r>
    </w:p>
    <w:p w:rsidR="00601196" w:rsidRPr="00F53BCB" w:rsidRDefault="00601196" w:rsidP="00601196">
      <w:pPr>
        <w:rPr>
          <w:rFonts w:ascii="Calibri" w:hAnsi="Calibri"/>
        </w:rPr>
      </w:pPr>
    </w:p>
    <w:tbl>
      <w:tblPr>
        <w:tblW w:w="956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360"/>
        <w:gridCol w:w="360"/>
        <w:gridCol w:w="360"/>
        <w:gridCol w:w="5940"/>
      </w:tblGrid>
      <w:tr w:rsidR="00601196" w:rsidRPr="00F53BCB" w:rsidTr="00E14819">
        <w:trPr>
          <w:trHeight w:val="397"/>
        </w:trPr>
        <w:tc>
          <w:tcPr>
            <w:tcW w:w="2540" w:type="dxa"/>
            <w:shd w:val="clear" w:color="auto" w:fill="auto"/>
            <w:vAlign w:val="center"/>
          </w:tcPr>
          <w:p w:rsidR="00601196" w:rsidRPr="00F53BCB" w:rsidRDefault="00601196" w:rsidP="00E14819">
            <w:pPr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Kenmerk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601196" w:rsidRPr="00F53BCB" w:rsidRDefault="0060119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sym w:font="Wingdings" w:char="F04C"/>
            </w:r>
          </w:p>
        </w:tc>
        <w:tc>
          <w:tcPr>
            <w:tcW w:w="360" w:type="dxa"/>
            <w:vAlign w:val="center"/>
          </w:tcPr>
          <w:p w:rsidR="00601196" w:rsidRPr="00F53BCB" w:rsidRDefault="0060119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sym w:font="Wingdings" w:char="F04B"/>
            </w:r>
          </w:p>
        </w:tc>
        <w:tc>
          <w:tcPr>
            <w:tcW w:w="360" w:type="dxa"/>
            <w:vAlign w:val="center"/>
          </w:tcPr>
          <w:p w:rsidR="00601196" w:rsidRPr="00F53BCB" w:rsidRDefault="0060119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 w:cs="Arial"/>
                <w:sz w:val="20"/>
                <w:szCs w:val="20"/>
              </w:rPr>
              <w:sym w:font="Wingdings" w:char="F04A"/>
            </w:r>
          </w:p>
        </w:tc>
        <w:tc>
          <w:tcPr>
            <w:tcW w:w="5940" w:type="dxa"/>
            <w:vAlign w:val="center"/>
          </w:tcPr>
          <w:p w:rsidR="00601196" w:rsidRPr="00F53BCB" w:rsidRDefault="00601196" w:rsidP="00E14819">
            <w:pPr>
              <w:jc w:val="center"/>
              <w:rPr>
                <w:rFonts w:ascii="Calibri" w:hAnsi="Calibri"/>
                <w:b/>
                <w:bCs/>
              </w:rPr>
            </w:pPr>
            <w:r w:rsidRPr="00F53BCB">
              <w:rPr>
                <w:rFonts w:ascii="Calibri" w:hAnsi="Calibri"/>
                <w:b/>
                <w:bCs/>
              </w:rPr>
              <w:t>Ja? Hoe? Voorbeeld(en) uit de les</w:t>
            </w:r>
          </w:p>
        </w:tc>
      </w:tr>
      <w:tr w:rsidR="00601196" w:rsidRPr="00F53BCB">
        <w:trPr>
          <w:trHeight w:val="851"/>
        </w:trPr>
        <w:tc>
          <w:tcPr>
            <w:tcW w:w="254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De docent rondt de les af op de leskern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851"/>
        </w:trPr>
        <w:tc>
          <w:tcPr>
            <w:tcW w:w="254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De docent beperkt zich tot de hoofdlijn/leskern bij het afronden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851"/>
        </w:trPr>
        <w:tc>
          <w:tcPr>
            <w:tcW w:w="254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sz w:val="22"/>
                <w:szCs w:val="22"/>
              </w:rPr>
            </w:pPr>
            <w:r w:rsidRPr="00F53BCB">
              <w:rPr>
                <w:rFonts w:ascii="Calibri" w:hAnsi="Calibri"/>
                <w:sz w:val="22"/>
                <w:szCs w:val="22"/>
              </w:rPr>
              <w:t>De docent gaat in op het leerproces van de leerlingen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851"/>
        </w:trPr>
        <w:tc>
          <w:tcPr>
            <w:tcW w:w="254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53BCB">
              <w:rPr>
                <w:rFonts w:ascii="Calibri" w:hAnsi="Calibri"/>
                <w:iCs/>
                <w:sz w:val="22"/>
                <w:szCs w:val="22"/>
              </w:rPr>
              <w:t>De docent gaat met vragen na of de leskern overgekomen is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851"/>
        </w:trPr>
        <w:tc>
          <w:tcPr>
            <w:tcW w:w="254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53BCB">
              <w:rPr>
                <w:rFonts w:ascii="Calibri" w:hAnsi="Calibri"/>
                <w:iCs/>
                <w:sz w:val="22"/>
                <w:szCs w:val="22"/>
              </w:rPr>
              <w:t>Alle leerlingen zijn aanspreekbaar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851"/>
        </w:trPr>
        <w:tc>
          <w:tcPr>
            <w:tcW w:w="254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53BCB">
              <w:rPr>
                <w:rFonts w:ascii="Calibri" w:hAnsi="Calibri"/>
                <w:iCs/>
                <w:sz w:val="22"/>
                <w:szCs w:val="22"/>
              </w:rPr>
              <w:t>De docent geeft willekeurige beurten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851"/>
        </w:trPr>
        <w:tc>
          <w:tcPr>
            <w:tcW w:w="254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53BCB">
              <w:rPr>
                <w:rFonts w:ascii="Calibri" w:hAnsi="Calibri"/>
                <w:iCs/>
                <w:sz w:val="22"/>
                <w:szCs w:val="22"/>
              </w:rPr>
              <w:t>De docent laat leerlingen hun begrip in eigen woorden weergeven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851"/>
        </w:trPr>
        <w:tc>
          <w:tcPr>
            <w:tcW w:w="254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53BCB">
              <w:rPr>
                <w:rFonts w:ascii="Calibri" w:hAnsi="Calibri"/>
                <w:iCs/>
                <w:sz w:val="22"/>
                <w:szCs w:val="22"/>
              </w:rPr>
              <w:t>Leerlingen krijgen langer dan 3 seconden denktijd om op vragen te antwoorden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851"/>
        </w:trPr>
        <w:tc>
          <w:tcPr>
            <w:tcW w:w="254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53BCB">
              <w:rPr>
                <w:rFonts w:ascii="Calibri" w:hAnsi="Calibri"/>
                <w:iCs/>
                <w:sz w:val="22"/>
                <w:szCs w:val="22"/>
              </w:rPr>
              <w:t>De docent gebruikt langere denktijd bij hogere orde vragen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703"/>
        </w:trPr>
        <w:tc>
          <w:tcPr>
            <w:tcW w:w="254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53BCB">
              <w:rPr>
                <w:rFonts w:ascii="Calibri" w:hAnsi="Calibri"/>
                <w:iCs/>
                <w:sz w:val="22"/>
                <w:szCs w:val="22"/>
              </w:rPr>
              <w:t>Leerlingen mogen passen op vragen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722"/>
        </w:trPr>
        <w:tc>
          <w:tcPr>
            <w:tcW w:w="254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53BCB">
              <w:rPr>
                <w:rFonts w:ascii="Calibri" w:hAnsi="Calibri"/>
                <w:iCs/>
                <w:sz w:val="22"/>
                <w:szCs w:val="22"/>
              </w:rPr>
              <w:lastRenderedPageBreak/>
              <w:t>De docent reageert goed op (deels) foute antwoorden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851"/>
        </w:trPr>
        <w:tc>
          <w:tcPr>
            <w:tcW w:w="2540" w:type="dxa"/>
            <w:shd w:val="clear" w:color="auto" w:fill="auto"/>
            <w:vAlign w:val="center"/>
          </w:tcPr>
          <w:p w:rsidR="00601196" w:rsidRPr="00F53BCB" w:rsidRDefault="00601196" w:rsidP="00833C9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53BCB">
              <w:rPr>
                <w:rFonts w:ascii="Calibri" w:hAnsi="Calibri"/>
                <w:iCs/>
                <w:sz w:val="22"/>
                <w:szCs w:val="22"/>
              </w:rPr>
              <w:t>De controlevragen zijn in overeenstemming met het denkniveau van de leskern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  <w:r w:rsidRPr="00F53BCB">
              <w:rPr>
                <w:rFonts w:ascii="Calibri" w:hAnsi="Calibri"/>
              </w:rPr>
              <w:t> </w:t>
            </w: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  <w:tr w:rsidR="00601196" w:rsidRPr="00F53BCB">
        <w:trPr>
          <w:trHeight w:val="851"/>
        </w:trPr>
        <w:tc>
          <w:tcPr>
            <w:tcW w:w="9560" w:type="dxa"/>
            <w:gridSpan w:val="5"/>
            <w:shd w:val="clear" w:color="auto" w:fill="auto"/>
          </w:tcPr>
          <w:p w:rsidR="00544C75" w:rsidRPr="00544C75" w:rsidRDefault="00544C75" w:rsidP="00E14819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 w:rsidRPr="00544C75">
              <w:rPr>
                <w:rFonts w:ascii="Calibri" w:hAnsi="Calibri"/>
                <w:b/>
                <w:sz w:val="22"/>
                <w:szCs w:val="22"/>
              </w:rPr>
              <w:t>Opmerkingen wpb:</w:t>
            </w: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b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  <w:r w:rsidRPr="00544C75">
              <w:rPr>
                <w:rFonts w:ascii="Calibri" w:hAnsi="Calibri"/>
                <w:sz w:val="22"/>
                <w:szCs w:val="22"/>
              </w:rPr>
              <w:t xml:space="preserve">Datum: </w:t>
            </w: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</w:p>
          <w:p w:rsidR="00544C75" w:rsidRPr="00544C75" w:rsidRDefault="00544C75" w:rsidP="00544C75">
            <w:pPr>
              <w:rPr>
                <w:rFonts w:ascii="Calibri" w:hAnsi="Calibri"/>
                <w:sz w:val="22"/>
                <w:szCs w:val="22"/>
              </w:rPr>
            </w:pPr>
            <w:r w:rsidRPr="00544C75">
              <w:rPr>
                <w:rFonts w:ascii="Calibri" w:hAnsi="Calibri"/>
                <w:sz w:val="22"/>
                <w:szCs w:val="22"/>
              </w:rPr>
              <w:t xml:space="preserve">Handtekening wpb:  </w:t>
            </w:r>
          </w:p>
          <w:p w:rsidR="00601196" w:rsidRPr="00F53BCB" w:rsidRDefault="00601196" w:rsidP="00833C92">
            <w:pPr>
              <w:rPr>
                <w:rFonts w:ascii="Calibri" w:hAnsi="Calibri"/>
              </w:rPr>
            </w:pPr>
          </w:p>
        </w:tc>
      </w:tr>
    </w:tbl>
    <w:p w:rsidR="00601196" w:rsidRPr="00F53BCB" w:rsidRDefault="00601196" w:rsidP="00601196">
      <w:pPr>
        <w:rPr>
          <w:rFonts w:ascii="Calibri" w:hAnsi="Calibri"/>
        </w:rPr>
      </w:pPr>
      <w:r w:rsidRPr="00F53BCB">
        <w:rPr>
          <w:rFonts w:ascii="Calibri" w:hAnsi="Calibri"/>
        </w:rPr>
        <w:t xml:space="preserve"> </w:t>
      </w:r>
    </w:p>
    <w:p w:rsidR="00601196" w:rsidRPr="00F53BCB" w:rsidRDefault="00601196" w:rsidP="00EB2E96">
      <w:pPr>
        <w:rPr>
          <w:rFonts w:ascii="Calibri" w:hAnsi="Calibri" w:cs="Arial"/>
          <w:color w:val="0000FF"/>
          <w:sz w:val="20"/>
          <w:szCs w:val="20"/>
        </w:rPr>
      </w:pPr>
    </w:p>
    <w:sectPr w:rsidR="00601196" w:rsidRPr="00F53BCB" w:rsidSect="00171479">
      <w:footerReference w:type="even" r:id="rId8"/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9B" w:rsidRDefault="00903B9B">
      <w:r>
        <w:separator/>
      </w:r>
    </w:p>
  </w:endnote>
  <w:endnote w:type="continuationSeparator" w:id="0">
    <w:p w:rsidR="00903B9B" w:rsidRDefault="0090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91" w:rsidRDefault="00BD4891" w:rsidP="00833C9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D4891" w:rsidRDefault="00BD4891" w:rsidP="0060119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91" w:rsidRDefault="00BD4891" w:rsidP="00833C9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117E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4891" w:rsidRDefault="00BD4891" w:rsidP="0060119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9B" w:rsidRDefault="00903B9B">
      <w:r>
        <w:separator/>
      </w:r>
    </w:p>
  </w:footnote>
  <w:footnote w:type="continuationSeparator" w:id="0">
    <w:p w:rsidR="00903B9B" w:rsidRDefault="0090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E9A"/>
    <w:multiLevelType w:val="hybridMultilevel"/>
    <w:tmpl w:val="B5E45978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A3C77"/>
    <w:multiLevelType w:val="hybridMultilevel"/>
    <w:tmpl w:val="2DFC8E58"/>
    <w:lvl w:ilvl="0" w:tplc="E7DEA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F55B8"/>
    <w:multiLevelType w:val="hybridMultilevel"/>
    <w:tmpl w:val="84264CB8"/>
    <w:lvl w:ilvl="0" w:tplc="F8AEB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354F25"/>
    <w:multiLevelType w:val="hybridMultilevel"/>
    <w:tmpl w:val="2E2EF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A2653"/>
    <w:multiLevelType w:val="hybridMultilevel"/>
    <w:tmpl w:val="EFD6690A"/>
    <w:lvl w:ilvl="0" w:tplc="DE5C1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8B"/>
    <w:rsid w:val="000123C2"/>
    <w:rsid w:val="00030A9B"/>
    <w:rsid w:val="000448AB"/>
    <w:rsid w:val="00063CA3"/>
    <w:rsid w:val="000669FD"/>
    <w:rsid w:val="00096DFE"/>
    <w:rsid w:val="00101D7A"/>
    <w:rsid w:val="00171479"/>
    <w:rsid w:val="00181EB6"/>
    <w:rsid w:val="001E317D"/>
    <w:rsid w:val="00223430"/>
    <w:rsid w:val="00232E27"/>
    <w:rsid w:val="0028327C"/>
    <w:rsid w:val="00291328"/>
    <w:rsid w:val="002F762C"/>
    <w:rsid w:val="00302FDC"/>
    <w:rsid w:val="003348CE"/>
    <w:rsid w:val="00372239"/>
    <w:rsid w:val="00392177"/>
    <w:rsid w:val="00396971"/>
    <w:rsid w:val="003E2B5A"/>
    <w:rsid w:val="004005D1"/>
    <w:rsid w:val="0040363D"/>
    <w:rsid w:val="00436C0A"/>
    <w:rsid w:val="00450CD1"/>
    <w:rsid w:val="004621AF"/>
    <w:rsid w:val="004763D7"/>
    <w:rsid w:val="00526D1B"/>
    <w:rsid w:val="00544C75"/>
    <w:rsid w:val="005633DB"/>
    <w:rsid w:val="005C3485"/>
    <w:rsid w:val="005E0D54"/>
    <w:rsid w:val="005F448B"/>
    <w:rsid w:val="00601196"/>
    <w:rsid w:val="006052FD"/>
    <w:rsid w:val="0061416A"/>
    <w:rsid w:val="00623428"/>
    <w:rsid w:val="006314DA"/>
    <w:rsid w:val="006527B8"/>
    <w:rsid w:val="006621E8"/>
    <w:rsid w:val="00666156"/>
    <w:rsid w:val="00696FA1"/>
    <w:rsid w:val="006C678E"/>
    <w:rsid w:val="006F17B4"/>
    <w:rsid w:val="007103BD"/>
    <w:rsid w:val="007160BC"/>
    <w:rsid w:val="0072519E"/>
    <w:rsid w:val="00764050"/>
    <w:rsid w:val="007962F1"/>
    <w:rsid w:val="007A291D"/>
    <w:rsid w:val="007B75AC"/>
    <w:rsid w:val="007D23B9"/>
    <w:rsid w:val="007E40F8"/>
    <w:rsid w:val="008033C5"/>
    <w:rsid w:val="008302ED"/>
    <w:rsid w:val="00833C92"/>
    <w:rsid w:val="00840CD9"/>
    <w:rsid w:val="0086787A"/>
    <w:rsid w:val="00885472"/>
    <w:rsid w:val="00897B75"/>
    <w:rsid w:val="008A22A1"/>
    <w:rsid w:val="00903B9B"/>
    <w:rsid w:val="00913F0B"/>
    <w:rsid w:val="00927C17"/>
    <w:rsid w:val="00931675"/>
    <w:rsid w:val="00940166"/>
    <w:rsid w:val="009448DB"/>
    <w:rsid w:val="0095077E"/>
    <w:rsid w:val="009847C6"/>
    <w:rsid w:val="009B046E"/>
    <w:rsid w:val="009D0120"/>
    <w:rsid w:val="00A1161B"/>
    <w:rsid w:val="00A117EB"/>
    <w:rsid w:val="00A15E96"/>
    <w:rsid w:val="00A23777"/>
    <w:rsid w:val="00A36664"/>
    <w:rsid w:val="00A7193A"/>
    <w:rsid w:val="00A76DB2"/>
    <w:rsid w:val="00A81227"/>
    <w:rsid w:val="00B14420"/>
    <w:rsid w:val="00B4134B"/>
    <w:rsid w:val="00B70CB2"/>
    <w:rsid w:val="00B76DD2"/>
    <w:rsid w:val="00BA4E3E"/>
    <w:rsid w:val="00BD4891"/>
    <w:rsid w:val="00C4287E"/>
    <w:rsid w:val="00C4473E"/>
    <w:rsid w:val="00C61D0F"/>
    <w:rsid w:val="00C80A90"/>
    <w:rsid w:val="00C83B0E"/>
    <w:rsid w:val="00C96797"/>
    <w:rsid w:val="00D05B64"/>
    <w:rsid w:val="00D55F85"/>
    <w:rsid w:val="00D72CD6"/>
    <w:rsid w:val="00D8457E"/>
    <w:rsid w:val="00DC23B2"/>
    <w:rsid w:val="00DD4B29"/>
    <w:rsid w:val="00DF07C0"/>
    <w:rsid w:val="00DF406B"/>
    <w:rsid w:val="00E14819"/>
    <w:rsid w:val="00E54958"/>
    <w:rsid w:val="00EB2E96"/>
    <w:rsid w:val="00ED27F4"/>
    <w:rsid w:val="00EF0B2F"/>
    <w:rsid w:val="00F067E1"/>
    <w:rsid w:val="00F53BCB"/>
    <w:rsid w:val="00F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448B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5F4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D05B6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05B64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sid w:val="00223430"/>
    <w:rPr>
      <w:i/>
      <w:iCs/>
    </w:rPr>
  </w:style>
  <w:style w:type="paragraph" w:customStyle="1" w:styleId="bronvermelding">
    <w:name w:val="bronvermelding"/>
    <w:basedOn w:val="Standaard"/>
    <w:rsid w:val="00B4134B"/>
    <w:rPr>
      <w:rFonts w:ascii="Arial" w:hAnsi="Arial"/>
      <w:i/>
      <w:sz w:val="16"/>
    </w:rPr>
  </w:style>
  <w:style w:type="character" w:styleId="Paginanummer">
    <w:name w:val="page number"/>
    <w:basedOn w:val="Standaardalinea-lettertype"/>
    <w:rsid w:val="00601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448B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5F4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D05B6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05B64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sid w:val="00223430"/>
    <w:rPr>
      <w:i/>
      <w:iCs/>
    </w:rPr>
  </w:style>
  <w:style w:type="paragraph" w:customStyle="1" w:styleId="bronvermelding">
    <w:name w:val="bronvermelding"/>
    <w:basedOn w:val="Standaard"/>
    <w:rsid w:val="00B4134B"/>
    <w:rPr>
      <w:rFonts w:ascii="Arial" w:hAnsi="Arial"/>
      <w:i/>
      <w:sz w:val="16"/>
    </w:rPr>
  </w:style>
  <w:style w:type="character" w:styleId="Paginanummer">
    <w:name w:val="page number"/>
    <w:basedOn w:val="Standaardalinea-lettertype"/>
    <w:rsid w:val="0060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1608</Words>
  <Characters>8848</Characters>
  <Application>Microsoft Office Word</Application>
  <DocSecurity>0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Tentamen</vt:lpstr>
      <vt:lpstr>Tentamen</vt:lpstr>
    </vt:vector>
  </TitlesOfParts>
  <Company>HAN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Tentamen</dc:title>
  <dc:creator>Audrey de Booij</dc:creator>
  <cp:lastModifiedBy>Elise Schouten</cp:lastModifiedBy>
  <cp:revision>2</cp:revision>
  <cp:lastPrinted>2010-01-07T13:09:00Z</cp:lastPrinted>
  <dcterms:created xsi:type="dcterms:W3CDTF">2016-08-26T09:59:00Z</dcterms:created>
  <dcterms:modified xsi:type="dcterms:W3CDTF">2016-08-26T09:59:00Z</dcterms:modified>
</cp:coreProperties>
</file>